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bidiVisual/>
        <w:tblW w:w="9956" w:type="dxa"/>
        <w:tblInd w:w="-766" w:type="dxa"/>
        <w:tblBorders>
          <w:top w:val="thinThickSmallGap" w:sz="24" w:space="0" w:color="auto"/>
          <w:left w:val="thickThinSmallGap" w:sz="24" w:space="0" w:color="auto"/>
          <w:bottom w:val="thickThinSmallGap" w:sz="24" w:space="0" w:color="auto"/>
          <w:right w:val="thinThickSmallGap" w:sz="24" w:space="0" w:color="auto"/>
          <w:insideH w:val="single" w:sz="6" w:space="0" w:color="auto"/>
          <w:insideV w:val="single" w:sz="6" w:space="0" w:color="auto"/>
        </w:tblBorders>
        <w:tblLook w:val="01E0" w:firstRow="1" w:lastRow="1" w:firstColumn="1" w:lastColumn="1" w:noHBand="0" w:noVBand="0"/>
      </w:tblPr>
      <w:tblGrid>
        <w:gridCol w:w="7976"/>
        <w:gridCol w:w="1980"/>
      </w:tblGrid>
      <w:tr w:rsidR="00F346DB" w:rsidRPr="00482181" w:rsidTr="007247B3">
        <w:trPr>
          <w:trHeight w:val="443"/>
        </w:trPr>
        <w:tc>
          <w:tcPr>
            <w:tcW w:w="7976" w:type="dxa"/>
            <w:vAlign w:val="center"/>
          </w:tcPr>
          <w:p w:rsidR="00F346DB" w:rsidRPr="003B0C5B" w:rsidRDefault="00F346DB" w:rsidP="00341C47">
            <w:pPr>
              <w:spacing w:line="216" w:lineRule="auto"/>
              <w:ind w:firstLine="45"/>
              <w:jc w:val="right"/>
              <w:rPr>
                <w:rFonts w:cs="PT Bold Heading"/>
                <w:b/>
                <w:bCs/>
                <w:i/>
                <w:iCs/>
                <w:sz w:val="18"/>
                <w:szCs w:val="18"/>
                <w:u w:val="single"/>
                <w:rtl/>
                <w:lang w:bidi="ar-JO"/>
              </w:rPr>
            </w:pPr>
            <w:r w:rsidRPr="003B0C5B">
              <w:rPr>
                <w:rFonts w:cs="PT Bold Heading"/>
                <w:b/>
                <w:bCs/>
                <w:i/>
                <w:iCs/>
                <w:sz w:val="18"/>
                <w:szCs w:val="18"/>
                <w:u w:val="single"/>
                <w:lang w:bidi="ar-JO"/>
              </w:rPr>
              <w:t>The Hashemite University announces its need for the following job vacancie</w:t>
            </w:r>
            <w:r w:rsidR="003B0C5B">
              <w:rPr>
                <w:rFonts w:cs="PT Bold Heading"/>
                <w:b/>
                <w:bCs/>
                <w:i/>
                <w:iCs/>
                <w:sz w:val="18"/>
                <w:szCs w:val="18"/>
                <w:u w:val="single"/>
                <w:lang w:bidi="ar-JO"/>
              </w:rPr>
              <w:t>s</w:t>
            </w:r>
          </w:p>
        </w:tc>
        <w:tc>
          <w:tcPr>
            <w:tcW w:w="1980" w:type="dxa"/>
            <w:vAlign w:val="center"/>
          </w:tcPr>
          <w:p w:rsidR="00F346DB" w:rsidRPr="003B0C5B" w:rsidRDefault="00F346DB" w:rsidP="00341C47">
            <w:pPr>
              <w:spacing w:line="216" w:lineRule="auto"/>
              <w:ind w:firstLine="45"/>
              <w:jc w:val="right"/>
              <w:rPr>
                <w:rFonts w:cs="PT Bold Heading"/>
                <w:b/>
                <w:bCs/>
                <w:i/>
                <w:iCs/>
                <w:sz w:val="18"/>
                <w:szCs w:val="18"/>
                <w:u w:val="single"/>
                <w:lang w:bidi="ar-JO"/>
              </w:rPr>
            </w:pPr>
            <w:r w:rsidRPr="003B0C5B">
              <w:rPr>
                <w:rFonts w:cs="PT Bold Heading"/>
                <w:b/>
                <w:bCs/>
                <w:i/>
                <w:iCs/>
                <w:sz w:val="18"/>
                <w:szCs w:val="18"/>
                <w:u w:val="single"/>
                <w:lang w:bidi="ar-JO"/>
              </w:rPr>
              <w:t>Job Title</w:t>
            </w:r>
          </w:p>
        </w:tc>
      </w:tr>
      <w:tr w:rsidR="00F346DB" w:rsidRPr="00482181" w:rsidTr="007247B3">
        <w:trPr>
          <w:trHeight w:val="648"/>
        </w:trPr>
        <w:tc>
          <w:tcPr>
            <w:tcW w:w="7976" w:type="dxa"/>
          </w:tcPr>
          <w:p w:rsidR="003B0C5B" w:rsidRPr="003B0C5B" w:rsidRDefault="003B0C5B" w:rsidP="00341C47">
            <w:pPr>
              <w:spacing w:line="216" w:lineRule="auto"/>
              <w:ind w:firstLine="45"/>
              <w:jc w:val="right"/>
              <w:rPr>
                <w:rFonts w:cs="PT Bold Heading"/>
                <w:b/>
                <w:bCs/>
                <w:i/>
                <w:iCs/>
                <w:sz w:val="2"/>
                <w:szCs w:val="8"/>
                <w:u w:val="single"/>
                <w:rtl/>
                <w:lang w:bidi="ar-JO"/>
              </w:rPr>
            </w:pPr>
          </w:p>
          <w:p w:rsidR="00F346DB" w:rsidRPr="003B0C5B" w:rsidRDefault="00F346DB" w:rsidP="00341C47">
            <w:pPr>
              <w:spacing w:line="216" w:lineRule="auto"/>
              <w:ind w:firstLine="45"/>
              <w:jc w:val="right"/>
              <w:rPr>
                <w:rFonts w:cs="PT Bold Heading"/>
                <w:b/>
                <w:bCs/>
                <w:i/>
                <w:iCs/>
                <w:sz w:val="18"/>
                <w:szCs w:val="18"/>
                <w:u w:val="single"/>
                <w:rtl/>
                <w:lang w:bidi="ar-JO"/>
              </w:rPr>
            </w:pPr>
            <w:r w:rsidRPr="003B0C5B">
              <w:rPr>
                <w:rFonts w:cs="PT Bold Heading"/>
                <w:b/>
                <w:bCs/>
                <w:i/>
                <w:iCs/>
                <w:sz w:val="18"/>
                <w:szCs w:val="18"/>
                <w:u w:val="single"/>
                <w:lang w:bidi="ar-JO"/>
              </w:rPr>
              <w:t>The Hashemite University</w:t>
            </w:r>
          </w:p>
        </w:tc>
        <w:tc>
          <w:tcPr>
            <w:tcW w:w="1980" w:type="dxa"/>
          </w:tcPr>
          <w:p w:rsidR="00F346DB" w:rsidRPr="003B0C5B" w:rsidRDefault="00F346DB" w:rsidP="00341C47">
            <w:pPr>
              <w:spacing w:line="216" w:lineRule="auto"/>
              <w:ind w:firstLine="45"/>
              <w:jc w:val="right"/>
              <w:rPr>
                <w:rFonts w:cs="PT Bold Heading"/>
                <w:b/>
                <w:bCs/>
                <w:i/>
                <w:iCs/>
                <w:sz w:val="2"/>
                <w:szCs w:val="8"/>
                <w:u w:val="single"/>
                <w:rtl/>
                <w:lang w:bidi="ar-JO"/>
              </w:rPr>
            </w:pPr>
          </w:p>
          <w:p w:rsidR="00F346DB" w:rsidRPr="003B0C5B" w:rsidRDefault="00F346DB" w:rsidP="00341C47">
            <w:pPr>
              <w:spacing w:line="216" w:lineRule="auto"/>
              <w:ind w:firstLine="45"/>
              <w:jc w:val="right"/>
              <w:rPr>
                <w:rFonts w:cs="PT Bold Heading"/>
                <w:b/>
                <w:bCs/>
                <w:i/>
                <w:iCs/>
                <w:sz w:val="18"/>
                <w:szCs w:val="18"/>
                <w:u w:val="single"/>
              </w:rPr>
            </w:pPr>
            <w:r w:rsidRPr="003B0C5B">
              <w:rPr>
                <w:rFonts w:cs="PT Bold Heading"/>
                <w:b/>
                <w:bCs/>
                <w:i/>
                <w:iCs/>
                <w:sz w:val="18"/>
                <w:szCs w:val="18"/>
                <w:u w:val="single"/>
              </w:rPr>
              <w:t>Source</w:t>
            </w:r>
          </w:p>
        </w:tc>
      </w:tr>
      <w:tr w:rsidR="00F346DB" w:rsidRPr="00482181" w:rsidTr="007247B3">
        <w:tc>
          <w:tcPr>
            <w:tcW w:w="7976" w:type="dxa"/>
            <w:vAlign w:val="center"/>
          </w:tcPr>
          <w:p w:rsidR="00F346DB" w:rsidRPr="003B0C5B" w:rsidRDefault="002164EF" w:rsidP="00677206">
            <w:pPr>
              <w:spacing w:line="216" w:lineRule="auto"/>
              <w:ind w:firstLine="45"/>
              <w:jc w:val="right"/>
              <w:rPr>
                <w:rFonts w:cs="PT Bold Heading"/>
                <w:b/>
                <w:bCs/>
                <w:i/>
                <w:iCs/>
                <w:sz w:val="18"/>
                <w:szCs w:val="18"/>
                <w:rtl/>
                <w:lang w:bidi="ar-JO"/>
              </w:rPr>
            </w:pPr>
            <w:r>
              <w:rPr>
                <w:rFonts w:cs="PT Bold Heading"/>
                <w:b/>
                <w:bCs/>
                <w:i/>
                <w:iCs/>
                <w:sz w:val="18"/>
                <w:szCs w:val="18"/>
                <w:lang w:bidi="ar-JO"/>
              </w:rPr>
              <w:t>19</w:t>
            </w:r>
            <w:r w:rsidR="00F346DB" w:rsidRPr="003B0C5B">
              <w:rPr>
                <w:rFonts w:cs="PT Bold Heading"/>
                <w:b/>
                <w:bCs/>
                <w:i/>
                <w:iCs/>
                <w:sz w:val="18"/>
                <w:szCs w:val="18"/>
                <w:lang w:bidi="ar-JO"/>
              </w:rPr>
              <w:t>/</w:t>
            </w:r>
            <w:r w:rsidR="00677206">
              <w:rPr>
                <w:rFonts w:cs="PT Bold Heading"/>
                <w:b/>
                <w:bCs/>
                <w:i/>
                <w:iCs/>
                <w:sz w:val="18"/>
                <w:szCs w:val="18"/>
                <w:lang w:bidi="ar-JO"/>
              </w:rPr>
              <w:t>6</w:t>
            </w:r>
            <w:r w:rsidR="00F346DB" w:rsidRPr="003B0C5B">
              <w:rPr>
                <w:rFonts w:cs="PT Bold Heading"/>
                <w:b/>
                <w:bCs/>
                <w:i/>
                <w:iCs/>
                <w:sz w:val="18"/>
                <w:szCs w:val="18"/>
                <w:lang w:bidi="ar-JO"/>
              </w:rPr>
              <w:t>/</w:t>
            </w:r>
            <w:r w:rsidR="007073AF" w:rsidRPr="003B0C5B">
              <w:rPr>
                <w:rFonts w:cs="PT Bold Heading"/>
                <w:b/>
                <w:bCs/>
                <w:i/>
                <w:iCs/>
                <w:sz w:val="18"/>
                <w:szCs w:val="18"/>
                <w:lang w:bidi="ar-JO"/>
              </w:rPr>
              <w:t>201</w:t>
            </w:r>
            <w:r w:rsidR="007073AF">
              <w:rPr>
                <w:rFonts w:cs="PT Bold Heading"/>
                <w:b/>
                <w:bCs/>
                <w:i/>
                <w:iCs/>
                <w:sz w:val="18"/>
                <w:szCs w:val="18"/>
                <w:lang w:bidi="ar-JO"/>
              </w:rPr>
              <w:t>7</w:t>
            </w:r>
          </w:p>
        </w:tc>
        <w:tc>
          <w:tcPr>
            <w:tcW w:w="1980" w:type="dxa"/>
          </w:tcPr>
          <w:p w:rsidR="00F346DB" w:rsidRPr="003B0C5B" w:rsidRDefault="00F346DB" w:rsidP="00341C47">
            <w:pPr>
              <w:spacing w:line="216" w:lineRule="auto"/>
              <w:ind w:firstLine="45"/>
              <w:jc w:val="right"/>
              <w:rPr>
                <w:rFonts w:cs="PT Bold Heading"/>
                <w:b/>
                <w:bCs/>
                <w:i/>
                <w:iCs/>
                <w:sz w:val="2"/>
                <w:szCs w:val="8"/>
                <w:u w:val="single"/>
                <w:rtl/>
                <w:lang w:bidi="ar-JO"/>
              </w:rPr>
            </w:pPr>
          </w:p>
          <w:p w:rsidR="00F346DB" w:rsidRPr="003B0C5B" w:rsidRDefault="00F346DB" w:rsidP="00341C47">
            <w:pPr>
              <w:spacing w:line="216" w:lineRule="auto"/>
              <w:ind w:firstLine="45"/>
              <w:jc w:val="right"/>
              <w:rPr>
                <w:rFonts w:cs="PT Bold Heading"/>
                <w:b/>
                <w:bCs/>
                <w:i/>
                <w:iCs/>
                <w:sz w:val="18"/>
                <w:szCs w:val="18"/>
                <w:u w:val="single"/>
                <w:lang w:bidi="ar-JO"/>
              </w:rPr>
            </w:pPr>
            <w:r w:rsidRPr="003B0C5B">
              <w:rPr>
                <w:rFonts w:cs="PT Bold Heading"/>
                <w:b/>
                <w:bCs/>
                <w:i/>
                <w:iCs/>
                <w:sz w:val="18"/>
                <w:szCs w:val="18"/>
                <w:u w:val="single"/>
                <w:lang w:bidi="ar-JO"/>
              </w:rPr>
              <w:t>Start Date</w:t>
            </w:r>
          </w:p>
        </w:tc>
      </w:tr>
      <w:tr w:rsidR="00F346DB" w:rsidRPr="00482181" w:rsidTr="007247B3">
        <w:tc>
          <w:tcPr>
            <w:tcW w:w="7976" w:type="dxa"/>
            <w:vAlign w:val="center"/>
          </w:tcPr>
          <w:p w:rsidR="00F346DB" w:rsidRPr="003B0C5B" w:rsidRDefault="000C31B1" w:rsidP="00341C47">
            <w:pPr>
              <w:bidi w:val="0"/>
              <w:spacing w:line="216" w:lineRule="auto"/>
              <w:ind w:firstLine="45"/>
              <w:rPr>
                <w:rFonts w:cs="PT Bold Heading"/>
                <w:b/>
                <w:bCs/>
                <w:i/>
                <w:iCs/>
                <w:sz w:val="18"/>
                <w:szCs w:val="18"/>
              </w:rPr>
            </w:pPr>
            <w:r>
              <w:rPr>
                <w:rFonts w:cs="PT Bold Heading"/>
                <w:b/>
                <w:bCs/>
                <w:i/>
                <w:iCs/>
                <w:sz w:val="18"/>
                <w:szCs w:val="18"/>
                <w:lang w:bidi="ar-JO"/>
              </w:rPr>
              <w:t>31</w:t>
            </w:r>
            <w:r w:rsidR="00F346DB" w:rsidRPr="003B0C5B">
              <w:rPr>
                <w:rFonts w:cs="PT Bold Heading"/>
                <w:b/>
                <w:bCs/>
                <w:i/>
                <w:iCs/>
                <w:sz w:val="18"/>
                <w:szCs w:val="18"/>
                <w:lang w:bidi="ar-JO"/>
              </w:rPr>
              <w:t>/</w:t>
            </w:r>
            <w:r>
              <w:rPr>
                <w:rFonts w:cs="PT Bold Heading"/>
                <w:b/>
                <w:bCs/>
                <w:i/>
                <w:iCs/>
                <w:sz w:val="18"/>
                <w:szCs w:val="18"/>
                <w:lang w:bidi="ar-JO"/>
              </w:rPr>
              <w:t>12</w:t>
            </w:r>
            <w:r w:rsidR="00F346DB" w:rsidRPr="003B0C5B">
              <w:rPr>
                <w:rFonts w:cs="PT Bold Heading"/>
                <w:b/>
                <w:bCs/>
                <w:i/>
                <w:iCs/>
                <w:sz w:val="18"/>
                <w:szCs w:val="18"/>
                <w:lang w:bidi="ar-JO"/>
              </w:rPr>
              <w:t xml:space="preserve"> /201</w:t>
            </w:r>
            <w:r w:rsidR="007073AF">
              <w:rPr>
                <w:rFonts w:cs="PT Bold Heading"/>
                <w:b/>
                <w:bCs/>
                <w:i/>
                <w:iCs/>
                <w:sz w:val="18"/>
                <w:szCs w:val="18"/>
                <w:lang w:bidi="ar-JO"/>
              </w:rPr>
              <w:t>7</w:t>
            </w:r>
          </w:p>
        </w:tc>
        <w:tc>
          <w:tcPr>
            <w:tcW w:w="1980" w:type="dxa"/>
          </w:tcPr>
          <w:p w:rsidR="00F346DB" w:rsidRPr="003B0C5B" w:rsidRDefault="00F346DB" w:rsidP="00341C47">
            <w:pPr>
              <w:spacing w:line="216" w:lineRule="auto"/>
              <w:ind w:firstLine="45"/>
              <w:jc w:val="right"/>
              <w:rPr>
                <w:rFonts w:cs="PT Bold Heading"/>
                <w:b/>
                <w:bCs/>
                <w:i/>
                <w:iCs/>
                <w:sz w:val="2"/>
                <w:szCs w:val="8"/>
                <w:u w:val="single"/>
                <w:rtl/>
                <w:lang w:bidi="ar-JO"/>
              </w:rPr>
            </w:pPr>
          </w:p>
          <w:p w:rsidR="00F346DB" w:rsidRPr="003B0C5B" w:rsidRDefault="00F346DB" w:rsidP="00341C47">
            <w:pPr>
              <w:spacing w:line="216" w:lineRule="auto"/>
              <w:ind w:firstLine="45"/>
              <w:jc w:val="right"/>
              <w:rPr>
                <w:rFonts w:cs="PT Bold Heading"/>
                <w:b/>
                <w:bCs/>
                <w:i/>
                <w:iCs/>
                <w:sz w:val="18"/>
                <w:szCs w:val="18"/>
                <w:u w:val="single"/>
                <w:lang w:bidi="ar-JO"/>
              </w:rPr>
            </w:pPr>
            <w:r w:rsidRPr="003B0C5B">
              <w:rPr>
                <w:rFonts w:cs="PT Bold Heading"/>
                <w:b/>
                <w:bCs/>
                <w:i/>
                <w:iCs/>
                <w:sz w:val="18"/>
                <w:szCs w:val="18"/>
                <w:u w:val="single"/>
                <w:lang w:bidi="ar-JO"/>
              </w:rPr>
              <w:t>End Date</w:t>
            </w:r>
          </w:p>
        </w:tc>
      </w:tr>
      <w:tr w:rsidR="00F346DB" w:rsidRPr="00482181" w:rsidTr="007247B3">
        <w:tc>
          <w:tcPr>
            <w:tcW w:w="7976" w:type="dxa"/>
            <w:vAlign w:val="center"/>
          </w:tcPr>
          <w:p w:rsidR="00F346DB" w:rsidRPr="006950FA" w:rsidRDefault="007247B3" w:rsidP="00600AE0">
            <w:pPr>
              <w:spacing w:line="216" w:lineRule="auto"/>
              <w:ind w:firstLine="45"/>
              <w:jc w:val="right"/>
              <w:rPr>
                <w:rFonts w:ascii="Simplified Arabic" w:hAnsi="Simplified Arabic" w:cs="Simplified Arabic"/>
                <w:b/>
                <w:bCs/>
                <w:i/>
                <w:iCs/>
                <w:sz w:val="32"/>
                <w:szCs w:val="32"/>
                <w:rtl/>
                <w:lang w:bidi="ar-JO"/>
              </w:rPr>
            </w:pPr>
            <w:r w:rsidRPr="006950FA">
              <w:rPr>
                <w:rFonts w:ascii="Simplified Arabic" w:hAnsi="Simplified Arabic" w:cs="Simplified Arabic" w:hint="cs"/>
                <w:b/>
                <w:bCs/>
                <w:i/>
                <w:iCs/>
                <w:sz w:val="32"/>
                <w:szCs w:val="32"/>
                <w:rtl/>
                <w:lang w:bidi="ar-JO"/>
              </w:rPr>
              <w:t>إعلان</w:t>
            </w:r>
            <w:r w:rsidR="00600AE0" w:rsidRPr="006950FA">
              <w:rPr>
                <w:rFonts w:ascii="Simplified Arabic" w:hAnsi="Simplified Arabic" w:cs="Simplified Arabic"/>
                <w:b/>
                <w:bCs/>
                <w:i/>
                <w:iCs/>
                <w:sz w:val="32"/>
                <w:szCs w:val="32"/>
                <w:rtl/>
                <w:lang w:bidi="ar-JO"/>
              </w:rPr>
              <w:t xml:space="preserve"> دائم</w:t>
            </w:r>
            <w:r>
              <w:rPr>
                <w:rFonts w:ascii="Simplified Arabic" w:hAnsi="Simplified Arabic" w:cs="Simplified Arabic" w:hint="cs"/>
                <w:b/>
                <w:bCs/>
                <w:i/>
                <w:iCs/>
                <w:sz w:val="32"/>
                <w:szCs w:val="32"/>
                <w:rtl/>
                <w:lang w:bidi="ar-JO"/>
              </w:rPr>
              <w:t xml:space="preserve"> </w:t>
            </w:r>
            <w:r w:rsidR="006950FA" w:rsidRPr="006950FA">
              <w:rPr>
                <w:rFonts w:ascii="Simplified Arabic" w:hAnsi="Simplified Arabic" w:cs="Simplified Arabic" w:hint="cs"/>
                <w:b/>
                <w:bCs/>
                <w:i/>
                <w:iCs/>
                <w:sz w:val="32"/>
                <w:szCs w:val="32"/>
                <w:rtl/>
                <w:lang w:bidi="ar-JO"/>
              </w:rPr>
              <w:t xml:space="preserve">تعيين </w:t>
            </w:r>
            <w:r w:rsidRPr="006950FA">
              <w:rPr>
                <w:rFonts w:ascii="Simplified Arabic" w:hAnsi="Simplified Arabic" w:cs="Simplified Arabic" w:hint="cs"/>
                <w:b/>
                <w:bCs/>
                <w:i/>
                <w:iCs/>
                <w:sz w:val="32"/>
                <w:szCs w:val="32"/>
                <w:rtl/>
                <w:lang w:bidi="ar-JO"/>
              </w:rPr>
              <w:t>وإيفاد</w:t>
            </w:r>
            <w:r w:rsidR="00600AE0" w:rsidRPr="006950FA">
              <w:rPr>
                <w:rFonts w:ascii="Simplified Arabic" w:hAnsi="Simplified Arabic" w:cs="Simplified Arabic"/>
                <w:b/>
                <w:bCs/>
                <w:i/>
                <w:iCs/>
                <w:sz w:val="32"/>
                <w:szCs w:val="32"/>
                <w:rtl/>
                <w:lang w:bidi="ar-JO"/>
              </w:rPr>
              <w:t xml:space="preserve"> لكلية الاقتصاد والعلوم </w:t>
            </w:r>
            <w:r w:rsidRPr="006950FA">
              <w:rPr>
                <w:rFonts w:ascii="Simplified Arabic" w:hAnsi="Simplified Arabic" w:cs="Simplified Arabic" w:hint="cs"/>
                <w:b/>
                <w:bCs/>
                <w:i/>
                <w:iCs/>
                <w:sz w:val="32"/>
                <w:szCs w:val="32"/>
                <w:rtl/>
                <w:lang w:bidi="ar-JO"/>
              </w:rPr>
              <w:t>الإدارية</w:t>
            </w:r>
          </w:p>
        </w:tc>
        <w:tc>
          <w:tcPr>
            <w:tcW w:w="1980" w:type="dxa"/>
            <w:vAlign w:val="center"/>
          </w:tcPr>
          <w:p w:rsidR="00F346DB" w:rsidRPr="003B0C5B" w:rsidRDefault="00F346DB" w:rsidP="00341C47">
            <w:pPr>
              <w:spacing w:line="216" w:lineRule="auto"/>
              <w:ind w:firstLine="45"/>
              <w:jc w:val="right"/>
              <w:rPr>
                <w:rFonts w:cs="PT Bold Heading"/>
                <w:b/>
                <w:bCs/>
                <w:i/>
                <w:iCs/>
                <w:sz w:val="2"/>
                <w:szCs w:val="8"/>
                <w:u w:val="single"/>
                <w:rtl/>
                <w:lang w:bidi="ar-JO"/>
              </w:rPr>
            </w:pPr>
          </w:p>
          <w:p w:rsidR="00F346DB" w:rsidRPr="003B0C5B" w:rsidRDefault="00F346DB" w:rsidP="00341C47">
            <w:pPr>
              <w:spacing w:line="216" w:lineRule="auto"/>
              <w:ind w:firstLine="45"/>
              <w:jc w:val="right"/>
              <w:rPr>
                <w:rFonts w:cs="PT Bold Heading"/>
                <w:b/>
                <w:bCs/>
                <w:i/>
                <w:iCs/>
                <w:sz w:val="18"/>
                <w:szCs w:val="18"/>
                <w:u w:val="single"/>
                <w:rtl/>
                <w:lang w:bidi="ar-JO"/>
              </w:rPr>
            </w:pPr>
            <w:r w:rsidRPr="003B0C5B">
              <w:rPr>
                <w:rFonts w:cs="PT Bold Heading"/>
                <w:b/>
                <w:bCs/>
                <w:i/>
                <w:iCs/>
                <w:sz w:val="18"/>
                <w:szCs w:val="18"/>
                <w:u w:val="single"/>
                <w:lang w:bidi="ar-JO"/>
              </w:rPr>
              <w:t>Extension  Date</w:t>
            </w:r>
          </w:p>
        </w:tc>
      </w:tr>
    </w:tbl>
    <w:p w:rsidR="00341C47" w:rsidRPr="00341C47" w:rsidRDefault="00341C47" w:rsidP="00CD0D70">
      <w:pPr>
        <w:spacing w:after="0" w:line="240" w:lineRule="auto"/>
        <w:jc w:val="center"/>
        <w:rPr>
          <w:rFonts w:ascii="Simplified Arabic" w:hAnsi="Simplified Arabic" w:cs="Simplified Arabic"/>
          <w:b/>
          <w:bCs/>
          <w:sz w:val="4"/>
          <w:szCs w:val="4"/>
          <w:u w:val="single"/>
          <w:rtl/>
        </w:rPr>
      </w:pPr>
    </w:p>
    <w:p w:rsidR="006950FA" w:rsidRPr="00730C5D" w:rsidRDefault="006950FA" w:rsidP="00CD0D70">
      <w:pPr>
        <w:spacing w:after="0" w:line="240" w:lineRule="auto"/>
        <w:jc w:val="center"/>
        <w:rPr>
          <w:rFonts w:ascii="Simplified Arabic" w:hAnsi="Simplified Arabic" w:cs="Simplified Arabic"/>
          <w:b/>
          <w:bCs/>
          <w:sz w:val="18"/>
          <w:szCs w:val="18"/>
          <w:u w:val="single"/>
          <w:rtl/>
        </w:rPr>
      </w:pPr>
    </w:p>
    <w:p w:rsidR="00F346DB" w:rsidRDefault="00F346DB" w:rsidP="00CD0D70">
      <w:pPr>
        <w:spacing w:after="0" w:line="240" w:lineRule="auto"/>
        <w:jc w:val="center"/>
        <w:rPr>
          <w:rFonts w:ascii="Simplified Arabic" w:hAnsi="Simplified Arabic" w:cs="Simplified Arabic"/>
          <w:b/>
          <w:bCs/>
          <w:sz w:val="28"/>
          <w:szCs w:val="28"/>
          <w:u w:val="single"/>
          <w:rtl/>
        </w:rPr>
      </w:pPr>
      <w:r w:rsidRPr="00CD0D70">
        <w:rPr>
          <w:rFonts w:ascii="Simplified Arabic" w:hAnsi="Simplified Arabic" w:cs="Simplified Arabic"/>
          <w:b/>
          <w:bCs/>
          <w:sz w:val="28"/>
          <w:szCs w:val="28"/>
          <w:u w:val="single"/>
          <w:rtl/>
        </w:rPr>
        <w:t>إعلان صادر عن الجامعة الهاشمية</w:t>
      </w:r>
    </w:p>
    <w:p w:rsidR="006950FA" w:rsidRPr="00730C5D" w:rsidRDefault="006950FA" w:rsidP="00CD0D70">
      <w:pPr>
        <w:spacing w:after="0" w:line="240" w:lineRule="auto"/>
        <w:jc w:val="center"/>
        <w:rPr>
          <w:rFonts w:ascii="Simplified Arabic" w:hAnsi="Simplified Arabic" w:cs="Simplified Arabic"/>
          <w:b/>
          <w:bCs/>
          <w:sz w:val="2"/>
          <w:szCs w:val="2"/>
          <w:u w:val="single"/>
          <w:rtl/>
        </w:rPr>
      </w:pPr>
    </w:p>
    <w:p w:rsidR="00305854" w:rsidRPr="00341C47" w:rsidRDefault="00305854" w:rsidP="00CD0D70">
      <w:pPr>
        <w:spacing w:after="0" w:line="240" w:lineRule="auto"/>
        <w:jc w:val="center"/>
        <w:rPr>
          <w:rFonts w:ascii="Simplified Arabic" w:hAnsi="Simplified Arabic" w:cs="Simplified Arabic"/>
          <w:b/>
          <w:bCs/>
          <w:sz w:val="4"/>
          <w:szCs w:val="4"/>
          <w:rtl/>
        </w:rPr>
      </w:pPr>
    </w:p>
    <w:p w:rsidR="008C15EB" w:rsidRDefault="00F346DB" w:rsidP="00CD0D70">
      <w:pPr>
        <w:spacing w:after="0" w:line="240" w:lineRule="auto"/>
        <w:jc w:val="both"/>
        <w:rPr>
          <w:rFonts w:ascii="Simplified Arabic" w:hAnsi="Simplified Arabic" w:cs="Simplified Arabic"/>
          <w:b/>
          <w:bCs/>
          <w:sz w:val="28"/>
          <w:szCs w:val="28"/>
          <w:rtl/>
        </w:rPr>
      </w:pPr>
      <w:r w:rsidRPr="00CD0D70">
        <w:rPr>
          <w:rFonts w:ascii="Simplified Arabic" w:hAnsi="Simplified Arabic" w:cs="Simplified Arabic"/>
          <w:b/>
          <w:bCs/>
          <w:sz w:val="28"/>
          <w:szCs w:val="28"/>
          <w:rtl/>
        </w:rPr>
        <w:t xml:space="preserve">تعلن الجامعة الهاشمية عن حاجتها إلى </w:t>
      </w:r>
      <w:r w:rsidR="008C15EB" w:rsidRPr="00CD0D70">
        <w:rPr>
          <w:rFonts w:ascii="Simplified Arabic" w:hAnsi="Simplified Arabic" w:cs="Simplified Arabic" w:hint="cs"/>
          <w:b/>
          <w:bCs/>
          <w:sz w:val="28"/>
          <w:szCs w:val="28"/>
          <w:rtl/>
        </w:rPr>
        <w:t xml:space="preserve">ما يلي :- </w:t>
      </w:r>
    </w:p>
    <w:p w:rsidR="00014144" w:rsidRPr="008651B0" w:rsidRDefault="00014144" w:rsidP="00CD0D70">
      <w:pPr>
        <w:spacing w:after="0" w:line="240" w:lineRule="auto"/>
        <w:jc w:val="both"/>
        <w:rPr>
          <w:rFonts w:ascii="Simplified Arabic" w:hAnsi="Simplified Arabic" w:cs="Simplified Arabic"/>
          <w:b/>
          <w:bCs/>
          <w:sz w:val="2"/>
          <w:szCs w:val="2"/>
          <w:rtl/>
        </w:rPr>
      </w:pPr>
    </w:p>
    <w:p w:rsidR="00014144" w:rsidRPr="00003562" w:rsidRDefault="00014144" w:rsidP="00014144">
      <w:pPr>
        <w:spacing w:after="0" w:line="240" w:lineRule="auto"/>
        <w:jc w:val="both"/>
        <w:rPr>
          <w:rFonts w:ascii="Simplified Arabic" w:hAnsi="Simplified Arabic" w:cs="Simplified Arabic"/>
          <w:b/>
          <w:bCs/>
          <w:sz w:val="2"/>
          <w:szCs w:val="2"/>
        </w:rPr>
      </w:pPr>
    </w:p>
    <w:p w:rsidR="00014144" w:rsidRDefault="00014144" w:rsidP="00014144">
      <w:pPr>
        <w:spacing w:after="0" w:line="240" w:lineRule="auto"/>
        <w:jc w:val="both"/>
        <w:rPr>
          <w:rFonts w:ascii="Simplified Arabic" w:hAnsi="Simplified Arabic" w:cs="Simplified Arabic"/>
          <w:b/>
          <w:bCs/>
          <w:sz w:val="10"/>
          <w:szCs w:val="10"/>
        </w:rPr>
      </w:pPr>
    </w:p>
    <w:tbl>
      <w:tblPr>
        <w:tblStyle w:val="TableGrid"/>
        <w:bidiVisual/>
        <w:tblW w:w="0" w:type="auto"/>
        <w:tblInd w:w="2133" w:type="dxa"/>
        <w:tblBorders>
          <w:top w:val="single" w:sz="24" w:space="0" w:color="000000" w:themeColor="text1"/>
          <w:left w:val="single" w:sz="24" w:space="0" w:color="000000" w:themeColor="text1"/>
          <w:bottom w:val="single" w:sz="24" w:space="0" w:color="000000" w:themeColor="text1"/>
          <w:right w:val="single" w:sz="24" w:space="0" w:color="000000" w:themeColor="text1"/>
          <w:insideH w:val="single" w:sz="24" w:space="0" w:color="000000" w:themeColor="text1"/>
          <w:insideV w:val="single" w:sz="24" w:space="0" w:color="000000" w:themeColor="text1"/>
        </w:tblBorders>
        <w:tblLook w:val="04A0" w:firstRow="1" w:lastRow="0" w:firstColumn="1" w:lastColumn="0" w:noHBand="0" w:noVBand="1"/>
      </w:tblPr>
      <w:tblGrid>
        <w:gridCol w:w="4253"/>
      </w:tblGrid>
      <w:tr w:rsidR="00014144" w:rsidRPr="00AB29E1" w:rsidTr="00F604E6">
        <w:tc>
          <w:tcPr>
            <w:tcW w:w="4253" w:type="dxa"/>
            <w:shd w:val="clear" w:color="auto" w:fill="D9D9D9" w:themeFill="background1" w:themeFillShade="D9"/>
          </w:tcPr>
          <w:p w:rsidR="00014144" w:rsidRPr="004701D1" w:rsidRDefault="00014144" w:rsidP="00F604E6">
            <w:pPr>
              <w:jc w:val="center"/>
              <w:rPr>
                <w:rFonts w:ascii="Simplified Arabic" w:hAnsi="Simplified Arabic" w:cs="Simplified Arabic"/>
                <w:b/>
                <w:bCs/>
                <w:sz w:val="28"/>
                <w:szCs w:val="28"/>
                <w:rtl/>
              </w:rPr>
            </w:pPr>
            <w:r w:rsidRPr="004701D1">
              <w:rPr>
                <w:rFonts w:ascii="Simplified Arabic" w:hAnsi="Simplified Arabic" w:cs="Simplified Arabic" w:hint="cs"/>
                <w:b/>
                <w:bCs/>
                <w:sz w:val="28"/>
                <w:szCs w:val="28"/>
                <w:rtl/>
              </w:rPr>
              <w:t xml:space="preserve">كليـــــة </w:t>
            </w:r>
            <w:r>
              <w:rPr>
                <w:rFonts w:ascii="Simplified Arabic" w:hAnsi="Simplified Arabic" w:cs="Simplified Arabic" w:hint="cs"/>
                <w:b/>
                <w:bCs/>
                <w:sz w:val="28"/>
                <w:szCs w:val="28"/>
                <w:rtl/>
              </w:rPr>
              <w:t xml:space="preserve">الاقتصاد والعلوم </w:t>
            </w:r>
            <w:r w:rsidR="005F0712">
              <w:rPr>
                <w:rFonts w:ascii="Simplified Arabic" w:hAnsi="Simplified Arabic" w:cs="Simplified Arabic" w:hint="cs"/>
                <w:b/>
                <w:bCs/>
                <w:sz w:val="28"/>
                <w:szCs w:val="28"/>
                <w:rtl/>
              </w:rPr>
              <w:t>الإدارية</w:t>
            </w:r>
          </w:p>
        </w:tc>
      </w:tr>
    </w:tbl>
    <w:p w:rsidR="00014144" w:rsidRPr="008651B0" w:rsidRDefault="00014144" w:rsidP="00014144">
      <w:pPr>
        <w:spacing w:after="0" w:line="240" w:lineRule="auto"/>
        <w:jc w:val="both"/>
        <w:rPr>
          <w:rFonts w:ascii="Simplified Arabic" w:hAnsi="Simplified Arabic" w:cs="Simplified Arabic"/>
          <w:b/>
          <w:bCs/>
          <w:sz w:val="2"/>
          <w:szCs w:val="2"/>
          <w:rtl/>
          <w:lang w:bidi="ar-JO"/>
        </w:rPr>
      </w:pPr>
    </w:p>
    <w:p w:rsidR="00CD0D70" w:rsidRPr="00341C47" w:rsidRDefault="00CD0D70" w:rsidP="00CD0D70">
      <w:pPr>
        <w:spacing w:after="0" w:line="240" w:lineRule="auto"/>
        <w:jc w:val="both"/>
        <w:rPr>
          <w:rFonts w:ascii="Simplified Arabic" w:hAnsi="Simplified Arabic" w:cs="Simplified Arabic"/>
          <w:sz w:val="8"/>
          <w:szCs w:val="8"/>
          <w:rtl/>
        </w:rPr>
      </w:pPr>
    </w:p>
    <w:p w:rsidR="005E5CA9" w:rsidRPr="00730C5D" w:rsidRDefault="005E5CA9" w:rsidP="005E5CA9">
      <w:pPr>
        <w:spacing w:after="0" w:line="240" w:lineRule="auto"/>
        <w:ind w:left="608" w:hanging="567"/>
        <w:jc w:val="both"/>
        <w:rPr>
          <w:rFonts w:ascii="Simplified Arabic" w:hAnsi="Simplified Arabic" w:cs="Simplified Arabic"/>
          <w:b/>
          <w:bCs/>
          <w:sz w:val="2"/>
          <w:szCs w:val="2"/>
          <w:rtl/>
          <w:lang w:bidi="ar-JO"/>
        </w:rPr>
      </w:pPr>
    </w:p>
    <w:tbl>
      <w:tblPr>
        <w:tblStyle w:val="TableGrid"/>
        <w:tblpPr w:leftFromText="180" w:rightFromText="180" w:vertAnchor="text" w:horzAnchor="margin" w:tblpXSpec="center" w:tblpY="244"/>
        <w:bidiVisual/>
        <w:tblW w:w="0" w:type="auto"/>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8" w:space="0" w:color="000000" w:themeColor="text1"/>
          <w:insideV w:val="single" w:sz="18" w:space="0" w:color="000000" w:themeColor="text1"/>
        </w:tblBorders>
        <w:tblLook w:val="04A0" w:firstRow="1" w:lastRow="0" w:firstColumn="1" w:lastColumn="0" w:noHBand="0" w:noVBand="1"/>
      </w:tblPr>
      <w:tblGrid>
        <w:gridCol w:w="8789"/>
      </w:tblGrid>
      <w:tr w:rsidR="006950FA" w:rsidTr="006950FA">
        <w:tc>
          <w:tcPr>
            <w:tcW w:w="8789" w:type="dxa"/>
            <w:shd w:val="clear" w:color="auto" w:fill="D9D9D9" w:themeFill="background1" w:themeFillShade="D9"/>
          </w:tcPr>
          <w:p w:rsidR="006950FA" w:rsidRDefault="006950FA" w:rsidP="00677206">
            <w:pPr>
              <w:jc w:val="center"/>
              <w:rPr>
                <w:rFonts w:ascii="Simplified Arabic" w:hAnsi="Simplified Arabic" w:cs="Simplified Arabic"/>
                <w:b/>
                <w:bCs/>
                <w:sz w:val="28"/>
                <w:szCs w:val="28"/>
                <w:rtl/>
              </w:rPr>
            </w:pPr>
            <w:r>
              <w:rPr>
                <w:rFonts w:ascii="Simplified Arabic" w:hAnsi="Simplified Arabic" w:cs="Simplified Arabic" w:hint="cs"/>
                <w:b/>
                <w:bCs/>
                <w:sz w:val="28"/>
                <w:szCs w:val="28"/>
                <w:rtl/>
              </w:rPr>
              <w:t xml:space="preserve">أولاً:- </w:t>
            </w:r>
            <w:r w:rsidRPr="009378D8">
              <w:rPr>
                <w:rFonts w:ascii="Simplified Arabic" w:hAnsi="Simplified Arabic" w:cs="Simplified Arabic" w:hint="cs"/>
                <w:b/>
                <w:bCs/>
                <w:sz w:val="32"/>
                <w:szCs w:val="32"/>
                <w:rtl/>
              </w:rPr>
              <w:t>التعيين</w:t>
            </w:r>
          </w:p>
        </w:tc>
      </w:tr>
    </w:tbl>
    <w:p w:rsidR="00CD43C8" w:rsidRDefault="00CD43C8" w:rsidP="006741D2">
      <w:pPr>
        <w:spacing w:line="240" w:lineRule="auto"/>
        <w:jc w:val="both"/>
        <w:rPr>
          <w:rFonts w:ascii="Simplified Arabic" w:hAnsi="Simplified Arabic" w:cs="Simplified Arabic"/>
          <w:b/>
          <w:bCs/>
          <w:sz w:val="28"/>
          <w:szCs w:val="28"/>
          <w:rtl/>
        </w:rPr>
      </w:pPr>
      <w:r w:rsidRPr="00AE2B40">
        <w:rPr>
          <w:rFonts w:ascii="Simplified Arabic" w:hAnsi="Simplified Arabic" w:cs="Simplified Arabic" w:hint="cs"/>
          <w:b/>
          <w:bCs/>
          <w:sz w:val="28"/>
          <w:szCs w:val="28"/>
          <w:rtl/>
        </w:rPr>
        <w:t xml:space="preserve">تعيين أعضاء هيئة تدريس بوظيفة "محاضر متفرغ" براتب أستاذ مساعد </w:t>
      </w:r>
      <w:r>
        <w:rPr>
          <w:rFonts w:ascii="Simplified Arabic" w:hAnsi="Simplified Arabic" w:cs="Simplified Arabic" w:hint="cs"/>
          <w:b/>
          <w:bCs/>
          <w:sz w:val="28"/>
          <w:szCs w:val="28"/>
          <w:rtl/>
          <w:lang w:bidi="ar-JO"/>
        </w:rPr>
        <w:t xml:space="preserve">في كل من التخصصات التالية: </w:t>
      </w:r>
    </w:p>
    <w:p w:rsidR="00CD43C8" w:rsidRPr="00AE2B40" w:rsidRDefault="00CD43C8" w:rsidP="00600AE0">
      <w:pPr>
        <w:spacing w:line="216" w:lineRule="auto"/>
        <w:jc w:val="both"/>
        <w:rPr>
          <w:rFonts w:ascii="Simplified Arabic" w:hAnsi="Simplified Arabic" w:cs="Simplified Arabic"/>
          <w:b/>
          <w:bCs/>
          <w:sz w:val="28"/>
          <w:szCs w:val="28"/>
        </w:rPr>
      </w:pPr>
      <w:r>
        <w:rPr>
          <w:rFonts w:ascii="Simplified Arabic" w:hAnsi="Simplified Arabic" w:cs="Simplified Arabic" w:hint="cs"/>
          <w:b/>
          <w:bCs/>
          <w:sz w:val="28"/>
          <w:szCs w:val="28"/>
          <w:rtl/>
        </w:rPr>
        <w:t xml:space="preserve">(الاقتصاد المالي، </w:t>
      </w:r>
      <w:r w:rsidR="003C04C0">
        <w:rPr>
          <w:rFonts w:ascii="Simplified Arabic" w:hAnsi="Simplified Arabic" w:cs="Simplified Arabic" w:hint="cs"/>
          <w:b/>
          <w:bCs/>
          <w:sz w:val="28"/>
          <w:szCs w:val="28"/>
          <w:rtl/>
        </w:rPr>
        <w:t>إدارة</w:t>
      </w:r>
      <w:r>
        <w:rPr>
          <w:rFonts w:ascii="Simplified Arabic" w:hAnsi="Simplified Arabic" w:cs="Simplified Arabic" w:hint="cs"/>
          <w:b/>
          <w:bCs/>
          <w:sz w:val="28"/>
          <w:szCs w:val="28"/>
          <w:rtl/>
        </w:rPr>
        <w:t xml:space="preserve"> </w:t>
      </w:r>
      <w:r w:rsidR="003C04C0">
        <w:rPr>
          <w:rFonts w:ascii="Simplified Arabic" w:hAnsi="Simplified Arabic" w:cs="Simplified Arabic" w:hint="cs"/>
          <w:b/>
          <w:bCs/>
          <w:sz w:val="28"/>
          <w:szCs w:val="28"/>
          <w:rtl/>
        </w:rPr>
        <w:t>الأعمال</w:t>
      </w:r>
      <w:r>
        <w:rPr>
          <w:rFonts w:ascii="Simplified Arabic" w:hAnsi="Simplified Arabic" w:cs="Simplified Arabic" w:hint="cs"/>
          <w:b/>
          <w:bCs/>
          <w:sz w:val="28"/>
          <w:szCs w:val="28"/>
          <w:rtl/>
        </w:rPr>
        <w:t xml:space="preserve">، المحاسبة، العلوم المالية والمصرفية)، </w:t>
      </w:r>
      <w:r w:rsidRPr="00AE2B40">
        <w:rPr>
          <w:rFonts w:ascii="Simplified Arabic" w:hAnsi="Simplified Arabic" w:cs="Simplified Arabic" w:hint="cs"/>
          <w:b/>
          <w:bCs/>
          <w:sz w:val="28"/>
          <w:szCs w:val="28"/>
          <w:rtl/>
        </w:rPr>
        <w:t>وفقاً للشروط التالية:-</w:t>
      </w:r>
    </w:p>
    <w:p w:rsidR="00CD43C8" w:rsidRPr="00017A18" w:rsidRDefault="00CD43C8" w:rsidP="00014144">
      <w:pPr>
        <w:pStyle w:val="ListParagraph"/>
        <w:numPr>
          <w:ilvl w:val="0"/>
          <w:numId w:val="12"/>
        </w:numPr>
        <w:spacing w:line="216" w:lineRule="auto"/>
        <w:ind w:left="278" w:hanging="357"/>
        <w:jc w:val="both"/>
        <w:rPr>
          <w:rFonts w:ascii="Simplified Arabic" w:hAnsi="Simplified Arabic" w:cs="Simplified Arabic"/>
          <w:sz w:val="28"/>
          <w:szCs w:val="28"/>
        </w:rPr>
      </w:pPr>
      <w:r w:rsidRPr="00017A18">
        <w:rPr>
          <w:rFonts w:ascii="Simplified Arabic" w:hAnsi="Simplified Arabic" w:cs="Simplified Arabic" w:hint="cs"/>
          <w:sz w:val="28"/>
          <w:szCs w:val="28"/>
          <w:rtl/>
        </w:rPr>
        <w:t xml:space="preserve">أن يكون </w:t>
      </w:r>
      <w:r w:rsidR="00C97E6F">
        <w:rPr>
          <w:rFonts w:ascii="Simplified Arabic" w:hAnsi="Simplified Arabic" w:cs="Simplified Arabic" w:hint="cs"/>
          <w:sz w:val="28"/>
          <w:szCs w:val="28"/>
          <w:rtl/>
        </w:rPr>
        <w:t>المتقدم حاصل</w:t>
      </w:r>
      <w:r w:rsidR="00302A42">
        <w:rPr>
          <w:rFonts w:ascii="Simplified Arabic" w:hAnsi="Simplified Arabic" w:cs="Simplified Arabic" w:hint="cs"/>
          <w:sz w:val="28"/>
          <w:szCs w:val="28"/>
          <w:rtl/>
        </w:rPr>
        <w:t>اً</w:t>
      </w:r>
      <w:r w:rsidR="00C97E6F">
        <w:rPr>
          <w:rFonts w:ascii="Simplified Arabic" w:hAnsi="Simplified Arabic" w:cs="Simplified Arabic" w:hint="cs"/>
          <w:sz w:val="28"/>
          <w:szCs w:val="28"/>
          <w:rtl/>
        </w:rPr>
        <w:t xml:space="preserve"> على درجة الدكتوراه في إحدى تخصصات كلية الاقتصاد والعلوم </w:t>
      </w:r>
      <w:r w:rsidR="002064D0">
        <w:rPr>
          <w:rFonts w:ascii="Simplified Arabic" w:hAnsi="Simplified Arabic" w:cs="Simplified Arabic" w:hint="cs"/>
          <w:sz w:val="28"/>
          <w:szCs w:val="28"/>
          <w:rtl/>
        </w:rPr>
        <w:t>الإدارية</w:t>
      </w:r>
      <w:r w:rsidR="00C97E6F">
        <w:rPr>
          <w:rFonts w:ascii="Simplified Arabic" w:hAnsi="Simplified Arabic" w:cs="Simplified Arabic" w:hint="cs"/>
          <w:sz w:val="28"/>
          <w:szCs w:val="28"/>
          <w:rtl/>
        </w:rPr>
        <w:t xml:space="preserve"> (</w:t>
      </w:r>
      <w:r w:rsidR="003334B1">
        <w:rPr>
          <w:rFonts w:ascii="Simplified Arabic" w:hAnsi="Simplified Arabic" w:cs="Simplified Arabic" w:hint="cs"/>
          <w:sz w:val="28"/>
          <w:szCs w:val="28"/>
          <w:rtl/>
        </w:rPr>
        <w:t>الا</w:t>
      </w:r>
      <w:r w:rsidR="00C97E6F">
        <w:rPr>
          <w:rFonts w:ascii="Simplified Arabic" w:hAnsi="Simplified Arabic" w:cs="Simplified Arabic" w:hint="cs"/>
          <w:sz w:val="28"/>
          <w:szCs w:val="28"/>
          <w:rtl/>
        </w:rPr>
        <w:t xml:space="preserve">قتصاد </w:t>
      </w:r>
      <w:r w:rsidR="003334B1">
        <w:rPr>
          <w:rFonts w:ascii="Simplified Arabic" w:hAnsi="Simplified Arabic" w:cs="Simplified Arabic" w:hint="cs"/>
          <w:sz w:val="28"/>
          <w:szCs w:val="28"/>
          <w:rtl/>
        </w:rPr>
        <w:t>ال</w:t>
      </w:r>
      <w:r w:rsidR="00C97E6F">
        <w:rPr>
          <w:rFonts w:ascii="Simplified Arabic" w:hAnsi="Simplified Arabic" w:cs="Simplified Arabic" w:hint="cs"/>
          <w:sz w:val="28"/>
          <w:szCs w:val="28"/>
          <w:rtl/>
        </w:rPr>
        <w:t xml:space="preserve">مالي، </w:t>
      </w:r>
      <w:r w:rsidR="003C04C0">
        <w:rPr>
          <w:rFonts w:ascii="Simplified Arabic" w:hAnsi="Simplified Arabic" w:cs="Simplified Arabic" w:hint="cs"/>
          <w:sz w:val="28"/>
          <w:szCs w:val="28"/>
          <w:rtl/>
        </w:rPr>
        <w:t>إدارة</w:t>
      </w:r>
      <w:r w:rsidR="00C97E6F">
        <w:rPr>
          <w:rFonts w:ascii="Simplified Arabic" w:hAnsi="Simplified Arabic" w:cs="Simplified Arabic" w:hint="cs"/>
          <w:sz w:val="28"/>
          <w:szCs w:val="28"/>
          <w:rtl/>
        </w:rPr>
        <w:t xml:space="preserve"> الأعمال، المحاسبة، العلوم المالية والمصرفية) وبالدراسة المنتظمة ومن جامعات عالمية تعتمدها الجامعة الهاشمية</w:t>
      </w:r>
      <w:r w:rsidRPr="00017A18">
        <w:rPr>
          <w:rFonts w:ascii="Simplified Arabic" w:hAnsi="Simplified Arabic" w:cs="Simplified Arabic" w:hint="cs"/>
          <w:sz w:val="28"/>
          <w:szCs w:val="28"/>
          <w:rtl/>
        </w:rPr>
        <w:t>.</w:t>
      </w:r>
    </w:p>
    <w:p w:rsidR="00CD43C8" w:rsidRPr="00017A18" w:rsidRDefault="00CD43C8" w:rsidP="005F0712">
      <w:pPr>
        <w:pStyle w:val="ListParagraph"/>
        <w:numPr>
          <w:ilvl w:val="0"/>
          <w:numId w:val="12"/>
        </w:numPr>
        <w:spacing w:line="216" w:lineRule="auto"/>
        <w:ind w:left="278" w:hanging="357"/>
        <w:jc w:val="both"/>
        <w:rPr>
          <w:rFonts w:ascii="Simplified Arabic" w:hAnsi="Simplified Arabic" w:cs="Simplified Arabic"/>
          <w:sz w:val="28"/>
          <w:szCs w:val="28"/>
        </w:rPr>
      </w:pPr>
      <w:r w:rsidRPr="00017A18">
        <w:rPr>
          <w:rFonts w:ascii="Simplified Arabic" w:hAnsi="Simplified Arabic" w:cs="Simplified Arabic" w:hint="cs"/>
          <w:sz w:val="28"/>
          <w:szCs w:val="28"/>
          <w:rtl/>
        </w:rPr>
        <w:t xml:space="preserve">أن يكون </w:t>
      </w:r>
      <w:r w:rsidR="00C97E6F">
        <w:rPr>
          <w:rFonts w:ascii="Simplified Arabic" w:hAnsi="Simplified Arabic" w:cs="Simplified Arabic" w:hint="cs"/>
          <w:sz w:val="28"/>
          <w:szCs w:val="28"/>
          <w:rtl/>
        </w:rPr>
        <w:t>المتقدم حاصل</w:t>
      </w:r>
      <w:r w:rsidR="00FB20B8">
        <w:rPr>
          <w:rFonts w:ascii="Simplified Arabic" w:hAnsi="Simplified Arabic" w:cs="Simplified Arabic" w:hint="cs"/>
          <w:sz w:val="28"/>
          <w:szCs w:val="28"/>
          <w:rtl/>
        </w:rPr>
        <w:t>اً</w:t>
      </w:r>
      <w:r w:rsidR="00C97E6F">
        <w:rPr>
          <w:rFonts w:ascii="Simplified Arabic" w:hAnsi="Simplified Arabic" w:cs="Simplified Arabic" w:hint="cs"/>
          <w:sz w:val="28"/>
          <w:szCs w:val="28"/>
          <w:rtl/>
        </w:rPr>
        <w:t xml:space="preserve"> على درجة الماجستير </w:t>
      </w:r>
      <w:r w:rsidR="005F0712">
        <w:rPr>
          <w:rFonts w:ascii="Simplified Arabic" w:hAnsi="Simplified Arabic" w:cs="Simplified Arabic" w:hint="cs"/>
          <w:sz w:val="28"/>
          <w:szCs w:val="28"/>
          <w:rtl/>
        </w:rPr>
        <w:t xml:space="preserve">في إحدى تخصصات كلية الاقتصاد والعلوم الإدارية المذكورة أعلاه </w:t>
      </w:r>
      <w:r w:rsidR="00F03BC6">
        <w:rPr>
          <w:rFonts w:ascii="Simplified Arabic" w:hAnsi="Simplified Arabic" w:cs="Simplified Arabic" w:hint="cs"/>
          <w:sz w:val="28"/>
          <w:szCs w:val="28"/>
          <w:rtl/>
        </w:rPr>
        <w:t>و</w:t>
      </w:r>
      <w:r w:rsidR="00C97E6F">
        <w:rPr>
          <w:rFonts w:ascii="Simplified Arabic" w:hAnsi="Simplified Arabic" w:cs="Simplified Arabic" w:hint="cs"/>
          <w:sz w:val="28"/>
          <w:szCs w:val="28"/>
          <w:rtl/>
        </w:rPr>
        <w:t>بتقدير لا يقل عن جيد جدا وبالدراسة المنتظمة من جامعة تعتمدها الجامعة الهاشمية</w:t>
      </w:r>
      <w:r w:rsidRPr="00017A18">
        <w:rPr>
          <w:rFonts w:ascii="Simplified Arabic" w:hAnsi="Simplified Arabic" w:cs="Simplified Arabic" w:hint="cs"/>
          <w:sz w:val="28"/>
          <w:szCs w:val="28"/>
          <w:rtl/>
        </w:rPr>
        <w:t>.</w:t>
      </w:r>
    </w:p>
    <w:p w:rsidR="00CD43C8" w:rsidRDefault="00D76DB6" w:rsidP="005F0712">
      <w:pPr>
        <w:pStyle w:val="ListParagraph"/>
        <w:numPr>
          <w:ilvl w:val="0"/>
          <w:numId w:val="12"/>
        </w:numPr>
        <w:spacing w:line="216" w:lineRule="auto"/>
        <w:ind w:left="278" w:hanging="357"/>
        <w:jc w:val="both"/>
        <w:rPr>
          <w:rFonts w:ascii="Simplified Arabic" w:hAnsi="Simplified Arabic" w:cs="Simplified Arabic"/>
          <w:sz w:val="28"/>
          <w:szCs w:val="28"/>
        </w:rPr>
      </w:pPr>
      <w:r>
        <w:rPr>
          <w:rFonts w:ascii="Simplified Arabic" w:hAnsi="Simplified Arabic" w:cs="Simplified Arabic" w:hint="cs"/>
          <w:sz w:val="28"/>
          <w:szCs w:val="28"/>
          <w:rtl/>
        </w:rPr>
        <w:t>أن يكون المتقدم حاصل</w:t>
      </w:r>
      <w:r w:rsidR="008B048E">
        <w:rPr>
          <w:rFonts w:ascii="Simplified Arabic" w:hAnsi="Simplified Arabic" w:cs="Simplified Arabic" w:hint="cs"/>
          <w:sz w:val="28"/>
          <w:szCs w:val="28"/>
          <w:rtl/>
        </w:rPr>
        <w:t>اً</w:t>
      </w:r>
      <w:r>
        <w:rPr>
          <w:rFonts w:ascii="Simplified Arabic" w:hAnsi="Simplified Arabic" w:cs="Simplified Arabic" w:hint="cs"/>
          <w:sz w:val="28"/>
          <w:szCs w:val="28"/>
          <w:rtl/>
        </w:rPr>
        <w:t xml:space="preserve"> على درجة البكالوريوس </w:t>
      </w:r>
      <w:r w:rsidR="005F0712">
        <w:rPr>
          <w:rFonts w:ascii="Simplified Arabic" w:hAnsi="Simplified Arabic" w:cs="Simplified Arabic" w:hint="cs"/>
          <w:sz w:val="28"/>
          <w:szCs w:val="28"/>
          <w:rtl/>
        </w:rPr>
        <w:t xml:space="preserve">في إحدى تخصصات كلية الاقتصاد والعلوم الإدارية المذكورة أعلاه </w:t>
      </w:r>
      <w:r>
        <w:rPr>
          <w:rFonts w:ascii="Simplified Arabic" w:hAnsi="Simplified Arabic" w:cs="Simplified Arabic" w:hint="cs"/>
          <w:sz w:val="28"/>
          <w:szCs w:val="28"/>
          <w:rtl/>
        </w:rPr>
        <w:t>بتقدير لا يقل عن جيد وبالدراسة المنتظمة من جامعة تعتمدها الجامعة الهاشمية</w:t>
      </w:r>
      <w:r w:rsidR="00CD43C8" w:rsidRPr="00017A18">
        <w:rPr>
          <w:rFonts w:ascii="Simplified Arabic" w:hAnsi="Simplified Arabic" w:cs="Simplified Arabic" w:hint="cs"/>
          <w:sz w:val="28"/>
          <w:szCs w:val="28"/>
          <w:rtl/>
        </w:rPr>
        <w:t>.</w:t>
      </w:r>
    </w:p>
    <w:p w:rsidR="00072756" w:rsidRPr="00017A18" w:rsidRDefault="00072756" w:rsidP="00341C47">
      <w:pPr>
        <w:pStyle w:val="ListParagraph"/>
        <w:numPr>
          <w:ilvl w:val="0"/>
          <w:numId w:val="12"/>
        </w:numPr>
        <w:spacing w:line="216" w:lineRule="auto"/>
        <w:ind w:left="278" w:hanging="357"/>
        <w:jc w:val="both"/>
        <w:rPr>
          <w:rFonts w:ascii="Simplified Arabic" w:hAnsi="Simplified Arabic" w:cs="Simplified Arabic"/>
          <w:sz w:val="28"/>
          <w:szCs w:val="28"/>
        </w:rPr>
      </w:pPr>
      <w:r>
        <w:rPr>
          <w:rFonts w:ascii="Simplified Arabic" w:hAnsi="Simplified Arabic" w:cs="Simplified Arabic" w:hint="cs"/>
          <w:sz w:val="28"/>
          <w:szCs w:val="28"/>
          <w:rtl/>
        </w:rPr>
        <w:t>أن لا يقل معدله في الثانوية العامة عن الحد الأدنى لدخول التخصص في الجامعات الرسمية الأردنية.</w:t>
      </w:r>
    </w:p>
    <w:p w:rsidR="00CD43C8" w:rsidRPr="00017A18" w:rsidRDefault="00D76DB6" w:rsidP="00341C47">
      <w:pPr>
        <w:pStyle w:val="ListParagraph"/>
        <w:numPr>
          <w:ilvl w:val="0"/>
          <w:numId w:val="12"/>
        </w:numPr>
        <w:spacing w:line="216" w:lineRule="auto"/>
        <w:ind w:left="278" w:hanging="357"/>
        <w:jc w:val="both"/>
        <w:rPr>
          <w:rFonts w:ascii="Simplified Arabic" w:hAnsi="Simplified Arabic" w:cs="Simplified Arabic"/>
          <w:sz w:val="28"/>
          <w:szCs w:val="28"/>
        </w:rPr>
      </w:pPr>
      <w:r>
        <w:rPr>
          <w:rFonts w:ascii="Simplified Arabic" w:hAnsi="Simplified Arabic" w:cs="Simplified Arabic" w:hint="cs"/>
          <w:sz w:val="28"/>
          <w:szCs w:val="28"/>
          <w:rtl/>
        </w:rPr>
        <w:t>أن يتقن اللغة الانجليزية قراءة وكتابة ومحادثة</w:t>
      </w:r>
      <w:r w:rsidR="00CD43C8" w:rsidRPr="00017A18">
        <w:rPr>
          <w:rFonts w:ascii="Simplified Arabic" w:hAnsi="Simplified Arabic" w:cs="Simplified Arabic" w:hint="cs"/>
          <w:sz w:val="28"/>
          <w:szCs w:val="28"/>
          <w:rtl/>
        </w:rPr>
        <w:t>.</w:t>
      </w:r>
    </w:p>
    <w:p w:rsidR="00CD43C8" w:rsidRPr="00017A18" w:rsidRDefault="00CD43C8" w:rsidP="00341C47">
      <w:pPr>
        <w:pStyle w:val="ListParagraph"/>
        <w:numPr>
          <w:ilvl w:val="0"/>
          <w:numId w:val="12"/>
        </w:numPr>
        <w:spacing w:line="216" w:lineRule="auto"/>
        <w:ind w:left="278" w:hanging="357"/>
        <w:jc w:val="both"/>
        <w:rPr>
          <w:rFonts w:ascii="Simplified Arabic" w:hAnsi="Simplified Arabic" w:cs="Simplified Arabic"/>
          <w:sz w:val="28"/>
          <w:szCs w:val="28"/>
        </w:rPr>
      </w:pPr>
      <w:r w:rsidRPr="00017A18">
        <w:rPr>
          <w:rFonts w:ascii="Simplified Arabic" w:hAnsi="Simplified Arabic" w:cs="Simplified Arabic" w:hint="cs"/>
          <w:sz w:val="28"/>
          <w:szCs w:val="28"/>
          <w:rtl/>
        </w:rPr>
        <w:t xml:space="preserve">أن يكون </w:t>
      </w:r>
      <w:r w:rsidR="00D76DB6">
        <w:rPr>
          <w:rFonts w:ascii="Simplified Arabic" w:hAnsi="Simplified Arabic" w:cs="Simplified Arabic" w:hint="cs"/>
          <w:sz w:val="28"/>
          <w:szCs w:val="28"/>
          <w:rtl/>
        </w:rPr>
        <w:t>المتقدم حاصلاً على وثيقة معادلة شهاداته غير الأردنية من وزارة التعليم العالي</w:t>
      </w:r>
      <w:r w:rsidRPr="00017A18">
        <w:rPr>
          <w:rFonts w:ascii="Simplified Arabic" w:hAnsi="Simplified Arabic" w:cs="Simplified Arabic" w:hint="cs"/>
          <w:sz w:val="28"/>
          <w:szCs w:val="28"/>
          <w:rtl/>
        </w:rPr>
        <w:t>.</w:t>
      </w:r>
    </w:p>
    <w:p w:rsidR="00CD43C8" w:rsidRDefault="00D76DB6" w:rsidP="00341C47">
      <w:pPr>
        <w:pStyle w:val="ListParagraph"/>
        <w:numPr>
          <w:ilvl w:val="0"/>
          <w:numId w:val="12"/>
        </w:numPr>
        <w:spacing w:line="216" w:lineRule="auto"/>
        <w:ind w:left="278" w:hanging="357"/>
        <w:jc w:val="both"/>
        <w:rPr>
          <w:rFonts w:ascii="Simplified Arabic" w:hAnsi="Simplified Arabic" w:cs="Simplified Arabic"/>
          <w:sz w:val="28"/>
          <w:szCs w:val="28"/>
        </w:rPr>
      </w:pPr>
      <w:r>
        <w:rPr>
          <w:rFonts w:ascii="Simplified Arabic" w:hAnsi="Simplified Arabic" w:cs="Simplified Arabic" w:hint="cs"/>
          <w:sz w:val="28"/>
          <w:szCs w:val="28"/>
          <w:rtl/>
        </w:rPr>
        <w:t>يفضل من لديه خبرة تدريسية</w:t>
      </w:r>
      <w:r w:rsidR="00B62991">
        <w:rPr>
          <w:rFonts w:ascii="Simplified Arabic" w:hAnsi="Simplified Arabic" w:cs="Simplified Arabic" w:hint="cs"/>
          <w:sz w:val="28"/>
          <w:szCs w:val="28"/>
          <w:rtl/>
        </w:rPr>
        <w:t xml:space="preserve"> في جامعات </w:t>
      </w:r>
      <w:r w:rsidR="001C2247">
        <w:rPr>
          <w:rFonts w:ascii="Simplified Arabic" w:hAnsi="Simplified Arabic" w:cs="Simplified Arabic" w:hint="cs"/>
          <w:sz w:val="28"/>
          <w:szCs w:val="28"/>
          <w:rtl/>
        </w:rPr>
        <w:t>مماثلة</w:t>
      </w:r>
      <w:r w:rsidR="00CD43C8" w:rsidRPr="00017A18">
        <w:rPr>
          <w:rFonts w:ascii="Simplified Arabic" w:hAnsi="Simplified Arabic" w:cs="Simplified Arabic" w:hint="cs"/>
          <w:sz w:val="28"/>
          <w:szCs w:val="28"/>
          <w:rtl/>
        </w:rPr>
        <w:t>.</w:t>
      </w:r>
    </w:p>
    <w:p w:rsidR="00D76DB6" w:rsidRDefault="00D76DB6" w:rsidP="00014144">
      <w:pPr>
        <w:pStyle w:val="ListParagraph"/>
        <w:numPr>
          <w:ilvl w:val="0"/>
          <w:numId w:val="12"/>
        </w:numPr>
        <w:spacing w:line="216" w:lineRule="auto"/>
        <w:ind w:left="278" w:hanging="357"/>
        <w:jc w:val="both"/>
        <w:rPr>
          <w:rFonts w:ascii="Simplified Arabic" w:hAnsi="Simplified Arabic" w:cs="Simplified Arabic"/>
          <w:sz w:val="28"/>
          <w:szCs w:val="28"/>
        </w:rPr>
      </w:pPr>
      <w:r>
        <w:rPr>
          <w:rFonts w:ascii="Simplified Arabic" w:hAnsi="Simplified Arabic" w:cs="Simplified Arabic" w:hint="cs"/>
          <w:sz w:val="28"/>
          <w:szCs w:val="28"/>
          <w:rtl/>
        </w:rPr>
        <w:t xml:space="preserve">يفضل </w:t>
      </w:r>
      <w:r w:rsidR="00014144">
        <w:rPr>
          <w:rFonts w:ascii="Simplified Arabic" w:hAnsi="Simplified Arabic" w:cs="Simplified Arabic" w:hint="cs"/>
          <w:sz w:val="28"/>
          <w:szCs w:val="28"/>
          <w:rtl/>
        </w:rPr>
        <w:t>من لديه أبحاث علمية منشورة أو مقبولة للنشر في مجال تخصصه في مجلات علمية محكمة تعتمدها الجامعة الهاشمية</w:t>
      </w:r>
      <w:r>
        <w:rPr>
          <w:rFonts w:ascii="Simplified Arabic" w:hAnsi="Simplified Arabic" w:cs="Simplified Arabic" w:hint="cs"/>
          <w:sz w:val="28"/>
          <w:szCs w:val="28"/>
          <w:rtl/>
        </w:rPr>
        <w:t>.</w:t>
      </w:r>
    </w:p>
    <w:p w:rsidR="0074151A" w:rsidRDefault="0074151A" w:rsidP="00341C47">
      <w:pPr>
        <w:pStyle w:val="ListParagraph"/>
        <w:numPr>
          <w:ilvl w:val="0"/>
          <w:numId w:val="12"/>
        </w:numPr>
        <w:spacing w:after="0" w:line="216" w:lineRule="auto"/>
        <w:ind w:left="278" w:hanging="357"/>
        <w:jc w:val="both"/>
        <w:rPr>
          <w:rFonts w:ascii="Simplified Arabic" w:hAnsi="Simplified Arabic" w:cs="Simplified Arabic"/>
          <w:sz w:val="28"/>
          <w:szCs w:val="28"/>
        </w:rPr>
      </w:pPr>
      <w:r w:rsidRPr="0074151A">
        <w:rPr>
          <w:rFonts w:ascii="Simplified Arabic" w:hAnsi="Simplified Arabic" w:cs="Simplified Arabic" w:hint="cs"/>
          <w:sz w:val="28"/>
          <w:szCs w:val="28"/>
          <w:rtl/>
        </w:rPr>
        <w:t xml:space="preserve">أن لا تزيد الرتبة </w:t>
      </w:r>
      <w:r w:rsidR="00BA5781" w:rsidRPr="0074151A">
        <w:rPr>
          <w:rFonts w:ascii="Simplified Arabic" w:hAnsi="Simplified Arabic" w:cs="Simplified Arabic" w:hint="cs"/>
          <w:sz w:val="28"/>
          <w:szCs w:val="28"/>
          <w:rtl/>
        </w:rPr>
        <w:t>الأكاديمية</w:t>
      </w:r>
      <w:r w:rsidRPr="0074151A">
        <w:rPr>
          <w:rFonts w:ascii="Simplified Arabic" w:hAnsi="Simplified Arabic" w:cs="Simplified Arabic" w:hint="cs"/>
          <w:sz w:val="28"/>
          <w:szCs w:val="28"/>
          <w:rtl/>
        </w:rPr>
        <w:t xml:space="preserve"> للمتقدم عن "أستاذ مساعد".</w:t>
      </w:r>
    </w:p>
    <w:p w:rsidR="00553223" w:rsidRDefault="00553223" w:rsidP="00553223">
      <w:pPr>
        <w:pStyle w:val="ListParagraph"/>
        <w:spacing w:after="0" w:line="216" w:lineRule="auto"/>
        <w:ind w:left="278"/>
        <w:jc w:val="both"/>
        <w:rPr>
          <w:rFonts w:ascii="Simplified Arabic" w:hAnsi="Simplified Arabic" w:cs="Simplified Arabic"/>
          <w:sz w:val="28"/>
          <w:szCs w:val="28"/>
          <w:rtl/>
          <w:lang w:bidi="ar-JO"/>
        </w:rPr>
      </w:pPr>
    </w:p>
    <w:p w:rsidR="00553223" w:rsidRDefault="00553223" w:rsidP="00553223">
      <w:pPr>
        <w:pStyle w:val="ListParagraph"/>
        <w:spacing w:after="0" w:line="216" w:lineRule="auto"/>
        <w:ind w:left="278"/>
        <w:jc w:val="both"/>
        <w:rPr>
          <w:rFonts w:ascii="Simplified Arabic" w:hAnsi="Simplified Arabic" w:cs="Simplified Arabic"/>
          <w:sz w:val="28"/>
          <w:szCs w:val="28"/>
          <w:rtl/>
          <w:lang w:bidi="ar-JO"/>
        </w:rPr>
      </w:pPr>
    </w:p>
    <w:p w:rsidR="00553223" w:rsidRDefault="00553223" w:rsidP="00553223">
      <w:pPr>
        <w:pStyle w:val="ListParagraph"/>
        <w:spacing w:after="0" w:line="216" w:lineRule="auto"/>
        <w:ind w:left="278"/>
        <w:jc w:val="both"/>
        <w:rPr>
          <w:rFonts w:ascii="Simplified Arabic" w:hAnsi="Simplified Arabic" w:cs="Simplified Arabic"/>
          <w:sz w:val="28"/>
          <w:szCs w:val="28"/>
          <w:rtl/>
          <w:lang w:bidi="ar-JO"/>
        </w:rPr>
      </w:pPr>
    </w:p>
    <w:p w:rsidR="00553223" w:rsidRDefault="00553223" w:rsidP="00553223">
      <w:pPr>
        <w:pStyle w:val="ListParagraph"/>
        <w:spacing w:after="0" w:line="216" w:lineRule="auto"/>
        <w:ind w:left="278"/>
        <w:jc w:val="both"/>
        <w:rPr>
          <w:rFonts w:ascii="Simplified Arabic" w:hAnsi="Simplified Arabic" w:cs="Simplified Arabic"/>
          <w:sz w:val="28"/>
          <w:szCs w:val="28"/>
          <w:rtl/>
          <w:lang w:bidi="ar-JO"/>
        </w:rPr>
      </w:pPr>
    </w:p>
    <w:p w:rsidR="00553223" w:rsidRDefault="00553223" w:rsidP="00553223">
      <w:pPr>
        <w:pStyle w:val="ListParagraph"/>
        <w:spacing w:after="0" w:line="216" w:lineRule="auto"/>
        <w:ind w:left="278"/>
        <w:jc w:val="both"/>
        <w:rPr>
          <w:rFonts w:ascii="Simplified Arabic" w:hAnsi="Simplified Arabic" w:cs="Simplified Arabic"/>
          <w:sz w:val="28"/>
          <w:szCs w:val="28"/>
          <w:rtl/>
          <w:lang w:bidi="ar-JO"/>
        </w:rPr>
      </w:pPr>
    </w:p>
    <w:p w:rsidR="00553223" w:rsidRDefault="00553223" w:rsidP="00553223">
      <w:pPr>
        <w:pStyle w:val="ListParagraph"/>
        <w:spacing w:after="0" w:line="216" w:lineRule="auto"/>
        <w:ind w:left="278"/>
        <w:jc w:val="both"/>
        <w:rPr>
          <w:rFonts w:ascii="Simplified Arabic" w:hAnsi="Simplified Arabic" w:cs="Simplified Arabic"/>
          <w:sz w:val="28"/>
          <w:szCs w:val="28"/>
          <w:rtl/>
          <w:lang w:bidi="ar-JO"/>
        </w:rPr>
      </w:pPr>
    </w:p>
    <w:p w:rsidR="00553223" w:rsidRDefault="00553223" w:rsidP="00553223">
      <w:pPr>
        <w:pStyle w:val="ListParagraph"/>
        <w:spacing w:after="0" w:line="216" w:lineRule="auto"/>
        <w:ind w:left="278"/>
        <w:jc w:val="both"/>
        <w:rPr>
          <w:rFonts w:ascii="Simplified Arabic" w:hAnsi="Simplified Arabic" w:cs="Simplified Arabic"/>
          <w:sz w:val="28"/>
          <w:szCs w:val="28"/>
          <w:rtl/>
          <w:lang w:bidi="ar-JO"/>
        </w:rPr>
      </w:pPr>
    </w:p>
    <w:p w:rsidR="00553223" w:rsidRDefault="00553223" w:rsidP="00553223">
      <w:pPr>
        <w:pStyle w:val="ListParagraph"/>
        <w:spacing w:after="0" w:line="216" w:lineRule="auto"/>
        <w:ind w:left="278"/>
        <w:jc w:val="both"/>
        <w:rPr>
          <w:rFonts w:ascii="Simplified Arabic" w:hAnsi="Simplified Arabic" w:cs="Simplified Arabic"/>
          <w:sz w:val="28"/>
          <w:szCs w:val="28"/>
          <w:rtl/>
          <w:lang w:bidi="ar-JO"/>
        </w:rPr>
      </w:pPr>
    </w:p>
    <w:p w:rsidR="00553223" w:rsidRDefault="00553223" w:rsidP="00553223">
      <w:pPr>
        <w:pStyle w:val="ListParagraph"/>
        <w:spacing w:after="0" w:line="216" w:lineRule="auto"/>
        <w:ind w:left="278"/>
        <w:jc w:val="both"/>
        <w:rPr>
          <w:rFonts w:ascii="Simplified Arabic" w:hAnsi="Simplified Arabic" w:cs="Simplified Arabic"/>
          <w:sz w:val="28"/>
          <w:szCs w:val="28"/>
          <w:rtl/>
          <w:lang w:bidi="ar-JO"/>
        </w:rPr>
      </w:pPr>
    </w:p>
    <w:p w:rsidR="00553223" w:rsidRDefault="00553223" w:rsidP="00553223">
      <w:pPr>
        <w:pStyle w:val="ListParagraph"/>
        <w:spacing w:after="0" w:line="216" w:lineRule="auto"/>
        <w:ind w:left="278"/>
        <w:jc w:val="both"/>
        <w:rPr>
          <w:rFonts w:ascii="Simplified Arabic" w:hAnsi="Simplified Arabic" w:cs="Simplified Arabic"/>
          <w:sz w:val="28"/>
          <w:szCs w:val="28"/>
          <w:rtl/>
          <w:lang w:bidi="ar-JO"/>
        </w:rPr>
      </w:pPr>
    </w:p>
    <w:p w:rsidR="00553223" w:rsidRDefault="00553223" w:rsidP="00553223">
      <w:pPr>
        <w:pStyle w:val="ListParagraph"/>
        <w:spacing w:after="0" w:line="216" w:lineRule="auto"/>
        <w:ind w:left="278"/>
        <w:jc w:val="both"/>
        <w:rPr>
          <w:rFonts w:ascii="Simplified Arabic" w:hAnsi="Simplified Arabic" w:cs="Simplified Arabic"/>
          <w:sz w:val="28"/>
          <w:szCs w:val="28"/>
          <w:rtl/>
          <w:lang w:bidi="ar-JO"/>
        </w:rPr>
      </w:pPr>
    </w:p>
    <w:p w:rsidR="00553223" w:rsidRDefault="00553223" w:rsidP="00553223">
      <w:pPr>
        <w:pStyle w:val="ListParagraph"/>
        <w:spacing w:after="0" w:line="216" w:lineRule="auto"/>
        <w:ind w:left="278"/>
        <w:jc w:val="both"/>
        <w:rPr>
          <w:rFonts w:ascii="Simplified Arabic" w:hAnsi="Simplified Arabic" w:cs="Simplified Arabic"/>
          <w:sz w:val="28"/>
          <w:szCs w:val="28"/>
          <w:rtl/>
          <w:lang w:bidi="ar-JO"/>
        </w:rPr>
      </w:pPr>
    </w:p>
    <w:p w:rsidR="00553223" w:rsidRDefault="00553223" w:rsidP="00553223">
      <w:pPr>
        <w:pStyle w:val="ListParagraph"/>
        <w:spacing w:after="0" w:line="216" w:lineRule="auto"/>
        <w:ind w:left="278"/>
        <w:jc w:val="both"/>
        <w:rPr>
          <w:rFonts w:ascii="Simplified Arabic" w:hAnsi="Simplified Arabic" w:cs="Simplified Arabic"/>
          <w:sz w:val="28"/>
          <w:szCs w:val="28"/>
          <w:rtl/>
          <w:lang w:bidi="ar-JO"/>
        </w:rPr>
      </w:pPr>
    </w:p>
    <w:p w:rsidR="00553223" w:rsidRDefault="00553223" w:rsidP="00553223">
      <w:pPr>
        <w:pStyle w:val="ListParagraph"/>
        <w:spacing w:after="0" w:line="216" w:lineRule="auto"/>
        <w:ind w:left="278"/>
        <w:jc w:val="both"/>
        <w:rPr>
          <w:rFonts w:ascii="Simplified Arabic" w:hAnsi="Simplified Arabic" w:cs="Simplified Arabic"/>
          <w:sz w:val="28"/>
          <w:szCs w:val="28"/>
          <w:rtl/>
          <w:lang w:bidi="ar-JO"/>
        </w:rPr>
      </w:pPr>
    </w:p>
    <w:p w:rsidR="00553223" w:rsidRDefault="00553223" w:rsidP="00553223">
      <w:pPr>
        <w:pStyle w:val="ListParagraph"/>
        <w:spacing w:after="0" w:line="216" w:lineRule="auto"/>
        <w:ind w:left="278"/>
        <w:jc w:val="both"/>
        <w:rPr>
          <w:rFonts w:ascii="Simplified Arabic" w:hAnsi="Simplified Arabic" w:cs="Simplified Arabic"/>
          <w:sz w:val="28"/>
          <w:szCs w:val="28"/>
          <w:rtl/>
          <w:lang w:bidi="ar-JO"/>
        </w:rPr>
      </w:pPr>
    </w:p>
    <w:p w:rsidR="00003562" w:rsidRDefault="00003562" w:rsidP="00003562">
      <w:pPr>
        <w:pStyle w:val="ListParagraph"/>
        <w:spacing w:after="0" w:line="216" w:lineRule="auto"/>
        <w:ind w:left="278"/>
        <w:jc w:val="both"/>
        <w:rPr>
          <w:rFonts w:ascii="Simplified Arabic" w:hAnsi="Simplified Arabic" w:cs="Simplified Arabic"/>
          <w:sz w:val="28"/>
          <w:szCs w:val="28"/>
          <w:rtl/>
        </w:rPr>
      </w:pPr>
    </w:p>
    <w:tbl>
      <w:tblPr>
        <w:tblStyle w:val="TableGrid"/>
        <w:bidiVisual/>
        <w:tblW w:w="0" w:type="auto"/>
        <w:tblInd w:w="-135" w:type="dxa"/>
        <w:tblBorders>
          <w:top w:val="single" w:sz="18" w:space="0" w:color="000000" w:themeColor="text1"/>
          <w:left w:val="single" w:sz="18" w:space="0" w:color="000000" w:themeColor="text1"/>
          <w:bottom w:val="single" w:sz="18" w:space="0" w:color="000000" w:themeColor="text1"/>
          <w:right w:val="single" w:sz="18" w:space="0" w:color="000000" w:themeColor="text1"/>
          <w:insideH w:val="single" w:sz="18" w:space="0" w:color="000000" w:themeColor="text1"/>
          <w:insideV w:val="single" w:sz="18" w:space="0" w:color="000000" w:themeColor="text1"/>
        </w:tblBorders>
        <w:tblLook w:val="04A0" w:firstRow="1" w:lastRow="0" w:firstColumn="1" w:lastColumn="0" w:noHBand="0" w:noVBand="1"/>
      </w:tblPr>
      <w:tblGrid>
        <w:gridCol w:w="8789"/>
      </w:tblGrid>
      <w:tr w:rsidR="0020085E" w:rsidTr="00004D91">
        <w:tc>
          <w:tcPr>
            <w:tcW w:w="8789" w:type="dxa"/>
            <w:shd w:val="clear" w:color="auto" w:fill="D9D9D9" w:themeFill="background1" w:themeFillShade="D9"/>
          </w:tcPr>
          <w:p w:rsidR="0020085E" w:rsidRDefault="00D17316" w:rsidP="00677206">
            <w:pPr>
              <w:jc w:val="center"/>
              <w:rPr>
                <w:rFonts w:ascii="Simplified Arabic" w:hAnsi="Simplified Arabic" w:cs="Simplified Arabic"/>
                <w:b/>
                <w:bCs/>
                <w:sz w:val="28"/>
                <w:szCs w:val="28"/>
                <w:rtl/>
              </w:rPr>
            </w:pPr>
            <w:r>
              <w:rPr>
                <w:rFonts w:ascii="Simplified Arabic" w:hAnsi="Simplified Arabic" w:cs="Simplified Arabic" w:hint="cs"/>
                <w:b/>
                <w:bCs/>
                <w:sz w:val="28"/>
                <w:szCs w:val="28"/>
                <w:rtl/>
              </w:rPr>
              <w:t>ثانياً</w:t>
            </w:r>
            <w:r w:rsidR="0020085E">
              <w:rPr>
                <w:rFonts w:ascii="Simplified Arabic" w:hAnsi="Simplified Arabic" w:cs="Simplified Arabic" w:hint="cs"/>
                <w:b/>
                <w:bCs/>
                <w:sz w:val="28"/>
                <w:szCs w:val="28"/>
                <w:rtl/>
              </w:rPr>
              <w:t>:-</w:t>
            </w:r>
            <w:r w:rsidR="002064D0">
              <w:rPr>
                <w:rFonts w:ascii="Simplified Arabic" w:hAnsi="Simplified Arabic" w:cs="Simplified Arabic" w:hint="cs"/>
                <w:b/>
                <w:bCs/>
                <w:sz w:val="28"/>
                <w:szCs w:val="28"/>
                <w:rtl/>
              </w:rPr>
              <w:t xml:space="preserve"> </w:t>
            </w:r>
            <w:r w:rsidR="002064D0">
              <w:rPr>
                <w:rFonts w:ascii="Simplified Arabic" w:hAnsi="Simplified Arabic" w:cs="Simplified Arabic" w:hint="cs"/>
                <w:b/>
                <w:bCs/>
                <w:sz w:val="32"/>
                <w:szCs w:val="32"/>
                <w:rtl/>
              </w:rPr>
              <w:t>اس</w:t>
            </w:r>
            <w:bookmarkStart w:id="0" w:name="_GoBack"/>
            <w:bookmarkEnd w:id="0"/>
            <w:r w:rsidR="002064D0">
              <w:rPr>
                <w:rFonts w:ascii="Simplified Arabic" w:hAnsi="Simplified Arabic" w:cs="Simplified Arabic" w:hint="cs"/>
                <w:b/>
                <w:bCs/>
                <w:sz w:val="32"/>
                <w:szCs w:val="32"/>
                <w:rtl/>
              </w:rPr>
              <w:t>تقطاب موفدين</w:t>
            </w:r>
          </w:p>
        </w:tc>
      </w:tr>
    </w:tbl>
    <w:p w:rsidR="0020085E" w:rsidRPr="0020085E" w:rsidRDefault="0020085E" w:rsidP="0020085E">
      <w:pPr>
        <w:pStyle w:val="ListParagraph"/>
        <w:numPr>
          <w:ilvl w:val="0"/>
          <w:numId w:val="12"/>
        </w:numPr>
        <w:jc w:val="both"/>
        <w:rPr>
          <w:rFonts w:ascii="Simplified Arabic" w:hAnsi="Simplified Arabic" w:cs="Simplified Arabic"/>
          <w:b/>
          <w:bCs/>
          <w:sz w:val="2"/>
          <w:szCs w:val="2"/>
          <w:rtl/>
          <w:lang w:bidi="ar-JO"/>
        </w:rPr>
      </w:pPr>
    </w:p>
    <w:p w:rsidR="0020085E" w:rsidRPr="0020085E" w:rsidRDefault="0020085E" w:rsidP="0020085E">
      <w:pPr>
        <w:pStyle w:val="ListParagraph"/>
        <w:numPr>
          <w:ilvl w:val="0"/>
          <w:numId w:val="12"/>
        </w:numPr>
        <w:spacing w:after="0" w:line="240" w:lineRule="auto"/>
        <w:jc w:val="both"/>
        <w:rPr>
          <w:rFonts w:ascii="Simplified Arabic" w:hAnsi="Simplified Arabic" w:cs="Simplified Arabic"/>
          <w:b/>
          <w:bCs/>
          <w:sz w:val="2"/>
          <w:szCs w:val="2"/>
          <w:rtl/>
          <w:lang w:bidi="ar-JO"/>
        </w:rPr>
      </w:pPr>
    </w:p>
    <w:p w:rsidR="0020085E" w:rsidRDefault="0020085E" w:rsidP="00003562">
      <w:pPr>
        <w:spacing w:after="0" w:line="240" w:lineRule="auto"/>
        <w:jc w:val="both"/>
        <w:rPr>
          <w:rFonts w:ascii="Simplified Arabic" w:hAnsi="Simplified Arabic" w:cs="Simplified Arabic"/>
          <w:b/>
          <w:bCs/>
          <w:sz w:val="10"/>
          <w:szCs w:val="10"/>
        </w:rPr>
      </w:pPr>
    </w:p>
    <w:p w:rsidR="0020085E" w:rsidRPr="0020085E" w:rsidRDefault="0020085E" w:rsidP="0020085E">
      <w:pPr>
        <w:pStyle w:val="ListParagraph"/>
        <w:numPr>
          <w:ilvl w:val="0"/>
          <w:numId w:val="12"/>
        </w:numPr>
        <w:spacing w:after="0" w:line="240" w:lineRule="auto"/>
        <w:jc w:val="both"/>
        <w:rPr>
          <w:rFonts w:ascii="Simplified Arabic" w:hAnsi="Simplified Arabic" w:cs="Simplified Arabic"/>
          <w:b/>
          <w:bCs/>
          <w:sz w:val="2"/>
          <w:szCs w:val="2"/>
          <w:rtl/>
        </w:rPr>
      </w:pPr>
    </w:p>
    <w:p w:rsidR="006950FA" w:rsidRDefault="006950FA" w:rsidP="00902B5C">
      <w:pPr>
        <w:spacing w:line="240" w:lineRule="auto"/>
        <w:ind w:left="-284"/>
        <w:jc w:val="both"/>
        <w:rPr>
          <w:rFonts w:ascii="Simplified Arabic" w:hAnsi="Simplified Arabic" w:cs="Simplified Arabic"/>
          <w:b/>
          <w:bCs/>
          <w:sz w:val="28"/>
          <w:szCs w:val="28"/>
          <w:rtl/>
        </w:rPr>
      </w:pPr>
    </w:p>
    <w:p w:rsidR="00CD43C8" w:rsidRDefault="00902B5C" w:rsidP="00902B5C">
      <w:pPr>
        <w:spacing w:line="240" w:lineRule="auto"/>
        <w:ind w:left="-284"/>
        <w:jc w:val="both"/>
        <w:rPr>
          <w:rFonts w:ascii="Simplified Arabic" w:hAnsi="Simplified Arabic" w:cs="Simplified Arabic"/>
          <w:b/>
          <w:bCs/>
          <w:sz w:val="28"/>
          <w:szCs w:val="28"/>
          <w:rtl/>
        </w:rPr>
      </w:pPr>
      <w:r>
        <w:rPr>
          <w:rFonts w:ascii="Simplified Arabic" w:hAnsi="Simplified Arabic" w:cs="Simplified Arabic" w:hint="cs"/>
          <w:b/>
          <w:bCs/>
          <w:sz w:val="28"/>
          <w:szCs w:val="28"/>
          <w:rtl/>
        </w:rPr>
        <w:t xml:space="preserve">استقطاب وإيفاد عدد من الطلبة </w:t>
      </w:r>
      <w:r w:rsidR="009F3A93">
        <w:rPr>
          <w:rFonts w:ascii="Simplified Arabic" w:hAnsi="Simplified Arabic" w:cs="Simplified Arabic" w:hint="cs"/>
          <w:b/>
          <w:bCs/>
          <w:sz w:val="28"/>
          <w:szCs w:val="28"/>
          <w:rtl/>
        </w:rPr>
        <w:t xml:space="preserve">الأردنيين </w:t>
      </w:r>
      <w:r>
        <w:rPr>
          <w:rFonts w:ascii="Simplified Arabic" w:hAnsi="Simplified Arabic" w:cs="Simplified Arabic" w:hint="cs"/>
          <w:b/>
          <w:bCs/>
          <w:sz w:val="28"/>
          <w:szCs w:val="28"/>
          <w:rtl/>
        </w:rPr>
        <w:t>الملتحقين حالياً بدراستهم في إحدى الجامعات العالمية المرموقة المعتمدة لدى الجامعة الهاشمية في (الولايات المتحدة الأمريكية، كندا، بريطانيا، استراليا) للحصول على درجة الدكتوراه في تخصصات (المحاسبة، إدارة الأعمال، العلوم المالية والمصرفية، الاقتصاد)، وفقاً للشروط التالية:</w:t>
      </w:r>
    </w:p>
    <w:p w:rsidR="00557242" w:rsidRPr="00D17316" w:rsidRDefault="00BD0465" w:rsidP="00BD0465">
      <w:pPr>
        <w:pStyle w:val="ListParagraph"/>
        <w:numPr>
          <w:ilvl w:val="0"/>
          <w:numId w:val="15"/>
        </w:numPr>
        <w:spacing w:line="240" w:lineRule="auto"/>
        <w:jc w:val="both"/>
        <w:rPr>
          <w:rFonts w:ascii="Simplified Arabic" w:hAnsi="Simplified Arabic" w:cs="Simplified Arabic"/>
          <w:sz w:val="28"/>
          <w:szCs w:val="28"/>
        </w:rPr>
      </w:pPr>
      <w:r w:rsidRPr="00D17316">
        <w:rPr>
          <w:rFonts w:ascii="Simplified Arabic" w:hAnsi="Simplified Arabic" w:cs="Simplified Arabic" w:hint="cs"/>
          <w:sz w:val="28"/>
          <w:szCs w:val="28"/>
          <w:rtl/>
        </w:rPr>
        <w:t>أن يكون المتقدم أردني الجنسية.</w:t>
      </w:r>
    </w:p>
    <w:p w:rsidR="00BD0465" w:rsidRPr="00D17316" w:rsidRDefault="00BD0465" w:rsidP="00BD0465">
      <w:pPr>
        <w:pStyle w:val="ListParagraph"/>
        <w:numPr>
          <w:ilvl w:val="0"/>
          <w:numId w:val="15"/>
        </w:numPr>
        <w:spacing w:line="240" w:lineRule="auto"/>
        <w:jc w:val="both"/>
        <w:rPr>
          <w:rFonts w:ascii="Simplified Arabic" w:hAnsi="Simplified Arabic" w:cs="Simplified Arabic"/>
          <w:sz w:val="28"/>
          <w:szCs w:val="28"/>
        </w:rPr>
      </w:pPr>
      <w:r w:rsidRPr="00D17316">
        <w:rPr>
          <w:rFonts w:ascii="Simplified Arabic" w:hAnsi="Simplified Arabic" w:cs="Simplified Arabic" w:hint="cs"/>
          <w:sz w:val="28"/>
          <w:szCs w:val="28"/>
          <w:rtl/>
        </w:rPr>
        <w:t xml:space="preserve">أن يكون المتقدم طالب ملتحق في برنامج الدكتوراه في التخصصات المذكورة أعلاه في إحدى الجامعات العالمية </w:t>
      </w:r>
      <w:r w:rsidRPr="006950FA">
        <w:rPr>
          <w:rFonts w:ascii="Simplified Arabic" w:hAnsi="Simplified Arabic" w:cs="Simplified Arabic" w:hint="cs"/>
          <w:b/>
          <w:bCs/>
          <w:sz w:val="28"/>
          <w:szCs w:val="28"/>
          <w:u w:val="single"/>
          <w:rtl/>
        </w:rPr>
        <w:t>وفي مستوى السنة الثانية على الأقل</w:t>
      </w:r>
      <w:r w:rsidRPr="006950FA">
        <w:rPr>
          <w:rFonts w:ascii="Simplified Arabic" w:hAnsi="Simplified Arabic" w:cs="Simplified Arabic" w:hint="cs"/>
          <w:b/>
          <w:bCs/>
          <w:sz w:val="28"/>
          <w:szCs w:val="28"/>
          <w:rtl/>
        </w:rPr>
        <w:t>.</w:t>
      </w:r>
    </w:p>
    <w:p w:rsidR="00BD0465" w:rsidRPr="00D17316" w:rsidRDefault="00BD0465" w:rsidP="00BD0465">
      <w:pPr>
        <w:pStyle w:val="ListParagraph"/>
        <w:numPr>
          <w:ilvl w:val="0"/>
          <w:numId w:val="15"/>
        </w:numPr>
        <w:spacing w:line="240" w:lineRule="auto"/>
        <w:jc w:val="both"/>
        <w:rPr>
          <w:rFonts w:ascii="Simplified Arabic" w:hAnsi="Simplified Arabic" w:cs="Simplified Arabic"/>
          <w:sz w:val="28"/>
          <w:szCs w:val="28"/>
        </w:rPr>
      </w:pPr>
      <w:r w:rsidRPr="00D17316">
        <w:rPr>
          <w:rFonts w:ascii="Simplified Arabic" w:hAnsi="Simplified Arabic" w:cs="Simplified Arabic" w:hint="cs"/>
          <w:sz w:val="28"/>
          <w:szCs w:val="28"/>
          <w:rtl/>
        </w:rPr>
        <w:t>أن يكون المتقدم حاصلاً على درجتي البكالوريوس والماجستير في التخصص المطلوب.</w:t>
      </w:r>
    </w:p>
    <w:p w:rsidR="00BD0465" w:rsidRPr="00D17316" w:rsidRDefault="00BD0465" w:rsidP="00BD0465">
      <w:pPr>
        <w:pStyle w:val="ListParagraph"/>
        <w:numPr>
          <w:ilvl w:val="0"/>
          <w:numId w:val="15"/>
        </w:numPr>
        <w:spacing w:line="240" w:lineRule="auto"/>
        <w:jc w:val="both"/>
        <w:rPr>
          <w:rFonts w:ascii="Simplified Arabic" w:hAnsi="Simplified Arabic" w:cs="Simplified Arabic"/>
          <w:sz w:val="28"/>
          <w:szCs w:val="28"/>
        </w:rPr>
      </w:pPr>
      <w:r w:rsidRPr="00D17316">
        <w:rPr>
          <w:rFonts w:ascii="Simplified Arabic" w:hAnsi="Simplified Arabic" w:cs="Simplified Arabic" w:hint="cs"/>
          <w:sz w:val="28"/>
          <w:szCs w:val="28"/>
          <w:rtl/>
        </w:rPr>
        <w:t>أن لا يقل تقدير درجة الماجستير عن جيد جداً ودرجة البكالوريوس عن جيد.</w:t>
      </w:r>
    </w:p>
    <w:p w:rsidR="00BD0465" w:rsidRPr="00D17316" w:rsidRDefault="00BD0465" w:rsidP="00BD0465">
      <w:pPr>
        <w:pStyle w:val="ListParagraph"/>
        <w:numPr>
          <w:ilvl w:val="0"/>
          <w:numId w:val="15"/>
        </w:numPr>
        <w:spacing w:line="240" w:lineRule="auto"/>
        <w:jc w:val="both"/>
        <w:rPr>
          <w:rFonts w:ascii="Simplified Arabic" w:hAnsi="Simplified Arabic" w:cs="Simplified Arabic"/>
          <w:sz w:val="28"/>
          <w:szCs w:val="28"/>
        </w:rPr>
      </w:pPr>
      <w:r w:rsidRPr="00D17316">
        <w:rPr>
          <w:rFonts w:ascii="Simplified Arabic" w:hAnsi="Simplified Arabic" w:cs="Simplified Arabic" w:hint="cs"/>
          <w:sz w:val="28"/>
          <w:szCs w:val="28"/>
          <w:rtl/>
        </w:rPr>
        <w:t>أن لا يقل معدل الثانوية العامة للمتقدم عن الحد الأدنى في دخول التخصص في الجامعات الرسمية.</w:t>
      </w:r>
    </w:p>
    <w:p w:rsidR="00BD0465" w:rsidRPr="00D17316" w:rsidRDefault="00BD0465" w:rsidP="00BD0465">
      <w:pPr>
        <w:pStyle w:val="ListParagraph"/>
        <w:numPr>
          <w:ilvl w:val="0"/>
          <w:numId w:val="15"/>
        </w:numPr>
        <w:spacing w:line="240" w:lineRule="auto"/>
        <w:jc w:val="both"/>
        <w:rPr>
          <w:rFonts w:ascii="Simplified Arabic" w:hAnsi="Simplified Arabic" w:cs="Simplified Arabic"/>
          <w:sz w:val="28"/>
          <w:szCs w:val="28"/>
        </w:rPr>
      </w:pPr>
      <w:r w:rsidRPr="00D17316">
        <w:rPr>
          <w:rFonts w:ascii="Simplified Arabic" w:hAnsi="Simplified Arabic" w:cs="Simplified Arabic" w:hint="cs"/>
          <w:sz w:val="28"/>
          <w:szCs w:val="28"/>
          <w:rtl/>
        </w:rPr>
        <w:t>أن تكون جميع شهاداته العلمية بالدراسة المنتظمة، ومعادلة من وزارة التعليم العالي والبحث العلمي في حال كانت أي منها غير أردنية.</w:t>
      </w:r>
    </w:p>
    <w:p w:rsidR="00BD0465" w:rsidRPr="00D17316" w:rsidRDefault="00BD0465" w:rsidP="00BD0465">
      <w:pPr>
        <w:pStyle w:val="ListParagraph"/>
        <w:numPr>
          <w:ilvl w:val="0"/>
          <w:numId w:val="15"/>
        </w:numPr>
        <w:spacing w:line="240" w:lineRule="auto"/>
        <w:jc w:val="both"/>
        <w:rPr>
          <w:rFonts w:ascii="Simplified Arabic" w:hAnsi="Simplified Arabic" w:cs="Simplified Arabic"/>
          <w:sz w:val="28"/>
          <w:szCs w:val="28"/>
        </w:rPr>
      </w:pPr>
      <w:r w:rsidRPr="00D17316">
        <w:rPr>
          <w:rFonts w:ascii="Simplified Arabic" w:hAnsi="Simplified Arabic" w:cs="Simplified Arabic" w:hint="cs"/>
          <w:sz w:val="28"/>
          <w:szCs w:val="28"/>
          <w:rtl/>
        </w:rPr>
        <w:t>أن تكون لديه القدرة على تقديم الضمانات المالية المطلوبة منه لقاء إيفاده وذلك بتقديم رهن عقاري بقيمة (35000) خمسة وثلاثون ألف دينار عن كل سنة إيفاد.</w:t>
      </w:r>
    </w:p>
    <w:p w:rsidR="00BD0465" w:rsidRPr="00D17316" w:rsidRDefault="00BD0465" w:rsidP="00BD0465">
      <w:pPr>
        <w:pStyle w:val="ListParagraph"/>
        <w:numPr>
          <w:ilvl w:val="0"/>
          <w:numId w:val="15"/>
        </w:numPr>
        <w:spacing w:line="240" w:lineRule="auto"/>
        <w:jc w:val="both"/>
        <w:rPr>
          <w:rFonts w:ascii="Simplified Arabic" w:hAnsi="Simplified Arabic" w:cs="Simplified Arabic"/>
          <w:sz w:val="28"/>
          <w:szCs w:val="28"/>
        </w:rPr>
      </w:pPr>
      <w:r w:rsidRPr="00D17316">
        <w:rPr>
          <w:rFonts w:ascii="Simplified Arabic" w:hAnsi="Simplified Arabic" w:cs="Simplified Arabic" w:hint="cs"/>
          <w:sz w:val="28"/>
          <w:szCs w:val="28"/>
          <w:rtl/>
        </w:rPr>
        <w:t>أن يلتزم المتقدم للإيفاد بالعمل لدى الجامعة الهاشمية ضعفي مدة الايفاد المتبقية عليه للحصول على درجة الدكتواره.</w:t>
      </w:r>
    </w:p>
    <w:p w:rsidR="002828A5" w:rsidRDefault="00BD0465" w:rsidP="00553223">
      <w:pPr>
        <w:pStyle w:val="ListParagraph"/>
        <w:numPr>
          <w:ilvl w:val="0"/>
          <w:numId w:val="15"/>
        </w:numPr>
        <w:spacing w:line="240" w:lineRule="auto"/>
        <w:jc w:val="both"/>
        <w:rPr>
          <w:rFonts w:ascii="Simplified Arabic" w:hAnsi="Simplified Arabic" w:cs="Simplified Arabic"/>
          <w:sz w:val="28"/>
          <w:szCs w:val="28"/>
        </w:rPr>
      </w:pPr>
      <w:r w:rsidRPr="00D17316">
        <w:rPr>
          <w:rFonts w:ascii="Simplified Arabic" w:hAnsi="Simplified Arabic" w:cs="Simplified Arabic" w:hint="cs"/>
          <w:sz w:val="28"/>
          <w:szCs w:val="28"/>
          <w:rtl/>
        </w:rPr>
        <w:t>أن لا يزيد عمر المتقدم عن (37) عاماً</w:t>
      </w:r>
      <w:r w:rsidR="00600AE0">
        <w:rPr>
          <w:rFonts w:ascii="Simplified Arabic" w:hAnsi="Simplified Arabic" w:cs="Simplified Arabic" w:hint="cs"/>
          <w:sz w:val="28"/>
          <w:szCs w:val="28"/>
          <w:rtl/>
        </w:rPr>
        <w:t xml:space="preserve"> عند تقديم الطلب</w:t>
      </w:r>
      <w:r w:rsidRPr="00D17316">
        <w:rPr>
          <w:rFonts w:ascii="Simplified Arabic" w:hAnsi="Simplified Arabic" w:cs="Simplified Arabic" w:hint="cs"/>
          <w:sz w:val="28"/>
          <w:szCs w:val="28"/>
          <w:rtl/>
        </w:rPr>
        <w:t>.</w:t>
      </w:r>
    </w:p>
    <w:p w:rsidR="00553223" w:rsidRDefault="00553223" w:rsidP="00553223">
      <w:pPr>
        <w:spacing w:line="240" w:lineRule="auto"/>
        <w:jc w:val="both"/>
        <w:rPr>
          <w:rFonts w:ascii="Simplified Arabic" w:hAnsi="Simplified Arabic" w:cs="Simplified Arabic"/>
          <w:sz w:val="28"/>
          <w:szCs w:val="28"/>
          <w:rtl/>
        </w:rPr>
      </w:pPr>
    </w:p>
    <w:p w:rsidR="00553223" w:rsidRDefault="00553223" w:rsidP="00553223">
      <w:pPr>
        <w:spacing w:line="240" w:lineRule="auto"/>
        <w:jc w:val="both"/>
        <w:rPr>
          <w:rFonts w:ascii="Simplified Arabic" w:hAnsi="Simplified Arabic" w:cs="Simplified Arabic"/>
          <w:sz w:val="28"/>
          <w:szCs w:val="28"/>
          <w:rtl/>
        </w:rPr>
      </w:pPr>
    </w:p>
    <w:p w:rsidR="00553223" w:rsidRDefault="00553223" w:rsidP="00553223">
      <w:pPr>
        <w:spacing w:line="240" w:lineRule="auto"/>
        <w:jc w:val="both"/>
        <w:rPr>
          <w:rFonts w:ascii="Simplified Arabic" w:hAnsi="Simplified Arabic" w:cs="Simplified Arabic"/>
          <w:sz w:val="28"/>
          <w:szCs w:val="28"/>
          <w:rtl/>
        </w:rPr>
      </w:pPr>
    </w:p>
    <w:p w:rsidR="00553223" w:rsidRDefault="00553223" w:rsidP="00553223">
      <w:pPr>
        <w:spacing w:line="240" w:lineRule="auto"/>
        <w:jc w:val="both"/>
        <w:rPr>
          <w:rFonts w:ascii="Simplified Arabic" w:hAnsi="Simplified Arabic" w:cs="Simplified Arabic"/>
          <w:sz w:val="28"/>
          <w:szCs w:val="28"/>
          <w:rtl/>
        </w:rPr>
      </w:pPr>
    </w:p>
    <w:p w:rsidR="00553223" w:rsidRDefault="00553223" w:rsidP="00553223">
      <w:pPr>
        <w:spacing w:line="240" w:lineRule="auto"/>
        <w:jc w:val="both"/>
        <w:rPr>
          <w:rFonts w:ascii="Simplified Arabic" w:hAnsi="Simplified Arabic" w:cs="Simplified Arabic"/>
          <w:sz w:val="28"/>
          <w:szCs w:val="28"/>
          <w:rtl/>
        </w:rPr>
      </w:pPr>
    </w:p>
    <w:p w:rsidR="00553223" w:rsidRDefault="00553223" w:rsidP="00553223">
      <w:pPr>
        <w:spacing w:line="240" w:lineRule="auto"/>
        <w:jc w:val="both"/>
        <w:rPr>
          <w:rFonts w:ascii="Simplified Arabic" w:hAnsi="Simplified Arabic" w:cs="Simplified Arabic"/>
          <w:sz w:val="28"/>
          <w:szCs w:val="28"/>
          <w:rtl/>
        </w:rPr>
      </w:pPr>
    </w:p>
    <w:p w:rsidR="00553223" w:rsidRDefault="00553223" w:rsidP="00553223">
      <w:pPr>
        <w:spacing w:line="240" w:lineRule="auto"/>
        <w:jc w:val="both"/>
        <w:rPr>
          <w:rFonts w:ascii="Simplified Arabic" w:hAnsi="Simplified Arabic" w:cs="Simplified Arabic"/>
          <w:sz w:val="28"/>
          <w:szCs w:val="28"/>
          <w:rtl/>
        </w:rPr>
      </w:pPr>
    </w:p>
    <w:p w:rsidR="00553223" w:rsidRDefault="00553223" w:rsidP="00553223">
      <w:pPr>
        <w:spacing w:line="240" w:lineRule="auto"/>
        <w:jc w:val="both"/>
        <w:rPr>
          <w:rFonts w:ascii="Simplified Arabic" w:hAnsi="Simplified Arabic" w:cs="Simplified Arabic"/>
          <w:sz w:val="28"/>
          <w:szCs w:val="28"/>
          <w:rtl/>
        </w:rPr>
      </w:pPr>
    </w:p>
    <w:p w:rsidR="00553223" w:rsidRDefault="00553223" w:rsidP="00553223">
      <w:pPr>
        <w:spacing w:line="240" w:lineRule="auto"/>
        <w:jc w:val="both"/>
        <w:rPr>
          <w:rFonts w:ascii="Simplified Arabic" w:hAnsi="Simplified Arabic" w:cs="Simplified Arabic"/>
          <w:sz w:val="28"/>
          <w:szCs w:val="28"/>
          <w:rtl/>
        </w:rPr>
      </w:pPr>
    </w:p>
    <w:p w:rsidR="00553223" w:rsidRDefault="00553223" w:rsidP="00553223">
      <w:pPr>
        <w:spacing w:line="240" w:lineRule="auto"/>
        <w:jc w:val="both"/>
        <w:rPr>
          <w:rFonts w:ascii="Simplified Arabic" w:hAnsi="Simplified Arabic" w:cs="Simplified Arabic"/>
          <w:sz w:val="28"/>
          <w:szCs w:val="28"/>
          <w:rtl/>
        </w:rPr>
      </w:pPr>
    </w:p>
    <w:p w:rsidR="00553223" w:rsidRDefault="00553223" w:rsidP="00553223">
      <w:pPr>
        <w:spacing w:line="240" w:lineRule="auto"/>
        <w:jc w:val="both"/>
        <w:rPr>
          <w:rFonts w:ascii="Simplified Arabic" w:hAnsi="Simplified Arabic" w:cs="Simplified Arabic"/>
          <w:sz w:val="28"/>
          <w:szCs w:val="28"/>
          <w:rtl/>
        </w:rPr>
      </w:pPr>
    </w:p>
    <w:p w:rsidR="00553223" w:rsidRDefault="00553223" w:rsidP="00553223">
      <w:pPr>
        <w:spacing w:line="240" w:lineRule="auto"/>
        <w:jc w:val="both"/>
        <w:rPr>
          <w:rFonts w:ascii="Simplified Arabic" w:hAnsi="Simplified Arabic" w:cs="Simplified Arabic"/>
          <w:sz w:val="28"/>
          <w:szCs w:val="28"/>
          <w:rtl/>
        </w:rPr>
      </w:pPr>
    </w:p>
    <w:p w:rsidR="00553223" w:rsidRDefault="00553223" w:rsidP="00553223">
      <w:pPr>
        <w:spacing w:line="240" w:lineRule="auto"/>
        <w:jc w:val="both"/>
        <w:rPr>
          <w:rFonts w:ascii="Simplified Arabic" w:hAnsi="Simplified Arabic" w:cs="Simplified Arabic"/>
          <w:sz w:val="28"/>
          <w:szCs w:val="28"/>
          <w:rtl/>
        </w:rPr>
      </w:pPr>
    </w:p>
    <w:p w:rsidR="00553223" w:rsidRDefault="00553223" w:rsidP="00553223">
      <w:pPr>
        <w:spacing w:line="240" w:lineRule="auto"/>
        <w:jc w:val="both"/>
        <w:rPr>
          <w:rFonts w:ascii="Simplified Arabic" w:hAnsi="Simplified Arabic" w:cs="Simplified Arabic"/>
          <w:sz w:val="28"/>
          <w:szCs w:val="28"/>
          <w:rtl/>
        </w:rPr>
      </w:pPr>
    </w:p>
    <w:p w:rsidR="00553223" w:rsidRPr="00553223" w:rsidRDefault="00553223" w:rsidP="00553223">
      <w:pPr>
        <w:spacing w:line="240" w:lineRule="auto"/>
        <w:jc w:val="both"/>
        <w:rPr>
          <w:rFonts w:ascii="Simplified Arabic" w:hAnsi="Simplified Arabic" w:cs="Simplified Arabic"/>
          <w:sz w:val="28"/>
          <w:szCs w:val="28"/>
          <w:rtl/>
        </w:rPr>
      </w:pPr>
    </w:p>
    <w:p w:rsidR="00553223" w:rsidRPr="00553223" w:rsidRDefault="00CE05F2" w:rsidP="00553223">
      <w:pPr>
        <w:bidi w:val="0"/>
        <w:jc w:val="right"/>
        <w:rPr>
          <w:rFonts w:ascii="Simplified Arabic" w:hAnsi="Simplified Arabic" w:cs="Simplified Arabic"/>
          <w:b/>
          <w:bCs/>
          <w:sz w:val="28"/>
          <w:szCs w:val="28"/>
          <w:u w:val="single"/>
          <w:rtl/>
          <w:lang w:val="ru-RU"/>
        </w:rPr>
      </w:pPr>
      <w:r w:rsidRPr="006950FA">
        <w:rPr>
          <w:rFonts w:ascii="Simplified Arabic" w:hAnsi="Simplified Arabic" w:cs="Simplified Arabic"/>
          <w:b/>
          <w:bCs/>
          <w:sz w:val="28"/>
          <w:szCs w:val="28"/>
          <w:u w:val="single"/>
          <w:rtl/>
          <w:lang w:val="ru-RU"/>
        </w:rPr>
        <w:t>الشروط العامة:-</w:t>
      </w:r>
    </w:p>
    <w:p w:rsidR="00CE05F2" w:rsidRPr="006950FA" w:rsidRDefault="00CE05F2" w:rsidP="00CE05F2">
      <w:pPr>
        <w:numPr>
          <w:ilvl w:val="0"/>
          <w:numId w:val="2"/>
        </w:numPr>
        <w:tabs>
          <w:tab w:val="clear" w:pos="720"/>
          <w:tab w:val="num" w:pos="206"/>
        </w:tabs>
        <w:spacing w:after="0" w:line="240" w:lineRule="auto"/>
        <w:ind w:left="206" w:right="-142"/>
        <w:jc w:val="both"/>
        <w:rPr>
          <w:rFonts w:ascii="Simplified Arabic" w:hAnsi="Simplified Arabic" w:cs="Simplified Arabic"/>
          <w:sz w:val="28"/>
          <w:szCs w:val="28"/>
          <w:lang w:bidi="ar-JO"/>
        </w:rPr>
      </w:pPr>
      <w:r w:rsidRPr="006950FA">
        <w:rPr>
          <w:rFonts w:ascii="Simplified Arabic" w:hAnsi="Simplified Arabic" w:cs="Simplified Arabic"/>
          <w:sz w:val="28"/>
          <w:szCs w:val="28"/>
          <w:rtl/>
          <w:lang w:bidi="ar-JO"/>
        </w:rPr>
        <w:t>يخضع المتقدم لأسس الاختيار والمفاضلة والتي منها إجراء المقابلة الشخصية أو أية اختبارات معتمدة لدى الجامعة لهذه الغاية.</w:t>
      </w:r>
    </w:p>
    <w:p w:rsidR="00CE05F2" w:rsidRPr="006950FA" w:rsidRDefault="00CE05F2" w:rsidP="00CE05F2">
      <w:pPr>
        <w:numPr>
          <w:ilvl w:val="0"/>
          <w:numId w:val="2"/>
        </w:numPr>
        <w:tabs>
          <w:tab w:val="clear" w:pos="720"/>
          <w:tab w:val="num" w:pos="206"/>
        </w:tabs>
        <w:spacing w:after="0" w:line="240" w:lineRule="auto"/>
        <w:ind w:left="206" w:right="-142"/>
        <w:jc w:val="both"/>
        <w:rPr>
          <w:rFonts w:ascii="Simplified Arabic" w:hAnsi="Simplified Arabic" w:cs="Simplified Arabic"/>
          <w:sz w:val="28"/>
          <w:szCs w:val="28"/>
          <w:lang w:bidi="ar-JO"/>
        </w:rPr>
      </w:pPr>
      <w:r w:rsidRPr="006950FA">
        <w:rPr>
          <w:rFonts w:ascii="Simplified Arabic" w:hAnsi="Simplified Arabic" w:cs="Simplified Arabic"/>
          <w:sz w:val="28"/>
          <w:szCs w:val="28"/>
          <w:rtl/>
          <w:lang w:bidi="ar-JO"/>
        </w:rPr>
        <w:t>تحتفظ الجامعة بحقها في عدم التعيين أو عدم الرد على أي طلب أو عدم ملء الشاغر دون إبداء الأسباب.</w:t>
      </w:r>
    </w:p>
    <w:p w:rsidR="00CE05F2" w:rsidRPr="006950FA" w:rsidRDefault="00CE05F2" w:rsidP="00CE05F2">
      <w:pPr>
        <w:numPr>
          <w:ilvl w:val="0"/>
          <w:numId w:val="2"/>
        </w:numPr>
        <w:tabs>
          <w:tab w:val="clear" w:pos="720"/>
          <w:tab w:val="num" w:pos="206"/>
        </w:tabs>
        <w:spacing w:after="0" w:line="240" w:lineRule="auto"/>
        <w:ind w:left="206" w:right="-142"/>
        <w:jc w:val="both"/>
        <w:rPr>
          <w:rFonts w:ascii="Simplified Arabic" w:hAnsi="Simplified Arabic" w:cs="Simplified Arabic"/>
          <w:sz w:val="28"/>
          <w:szCs w:val="28"/>
          <w:rtl/>
          <w:lang w:bidi="ar-JO"/>
        </w:rPr>
      </w:pPr>
      <w:r w:rsidRPr="006950FA">
        <w:rPr>
          <w:rFonts w:ascii="Simplified Arabic" w:hAnsi="Simplified Arabic" w:cs="Simplified Arabic"/>
          <w:sz w:val="28"/>
          <w:szCs w:val="28"/>
          <w:rtl/>
          <w:lang w:bidi="ar-JO"/>
        </w:rPr>
        <w:t>يشترط في المتقدم أن يكون غير ملتزم بالخدمة لدى المؤسسات أو الجامعات أو الدوائر الحكومية أو الخاصة.</w:t>
      </w:r>
    </w:p>
    <w:p w:rsidR="00CE05F2" w:rsidRPr="006950FA" w:rsidRDefault="00CE05F2" w:rsidP="00CE05F2">
      <w:pPr>
        <w:numPr>
          <w:ilvl w:val="0"/>
          <w:numId w:val="2"/>
        </w:numPr>
        <w:tabs>
          <w:tab w:val="clear" w:pos="720"/>
          <w:tab w:val="num" w:pos="206"/>
        </w:tabs>
        <w:spacing w:after="0" w:line="240" w:lineRule="auto"/>
        <w:ind w:left="206" w:right="-142"/>
        <w:jc w:val="both"/>
        <w:rPr>
          <w:rFonts w:ascii="Simplified Arabic" w:hAnsi="Simplified Arabic" w:cs="Simplified Arabic"/>
          <w:sz w:val="28"/>
          <w:szCs w:val="28"/>
          <w:lang w:bidi="ar-JO"/>
        </w:rPr>
      </w:pPr>
      <w:r w:rsidRPr="006950FA">
        <w:rPr>
          <w:rFonts w:ascii="Simplified Arabic" w:hAnsi="Simplified Arabic" w:cs="Simplified Arabic"/>
          <w:sz w:val="28"/>
          <w:szCs w:val="28"/>
          <w:rtl/>
          <w:lang w:bidi="ar-JO"/>
        </w:rPr>
        <w:t>أن لا يكون محكوم لأي سبب كان أو مطلوب لأية جهة أمنية.</w:t>
      </w:r>
    </w:p>
    <w:p w:rsidR="002A1CB2" w:rsidRPr="00CE05F2" w:rsidRDefault="002A1CB2" w:rsidP="00CD0D70">
      <w:pPr>
        <w:spacing w:after="0" w:line="240" w:lineRule="auto"/>
        <w:ind w:left="182" w:hanging="141"/>
        <w:jc w:val="both"/>
        <w:rPr>
          <w:rFonts w:ascii="Simplified Arabic" w:hAnsi="Simplified Arabic" w:cs="Simplified Arabic"/>
          <w:b/>
          <w:bCs/>
          <w:sz w:val="26"/>
          <w:szCs w:val="26"/>
          <w:rtl/>
        </w:rPr>
      </w:pPr>
    </w:p>
    <w:p w:rsidR="00F346DB" w:rsidRPr="006950FA" w:rsidRDefault="00F346DB" w:rsidP="00CD0D70">
      <w:pPr>
        <w:spacing w:after="0" w:line="240" w:lineRule="auto"/>
        <w:ind w:left="182" w:hanging="141"/>
        <w:jc w:val="both"/>
        <w:rPr>
          <w:rFonts w:ascii="Simplified Arabic" w:hAnsi="Simplified Arabic" w:cs="Simplified Arabic"/>
          <w:b/>
          <w:bCs/>
          <w:sz w:val="28"/>
          <w:szCs w:val="28"/>
          <w:u w:val="single"/>
          <w:rtl/>
        </w:rPr>
      </w:pPr>
      <w:r w:rsidRPr="006950FA">
        <w:rPr>
          <w:rFonts w:ascii="Simplified Arabic" w:hAnsi="Simplified Arabic" w:cs="Simplified Arabic"/>
          <w:b/>
          <w:bCs/>
          <w:sz w:val="28"/>
          <w:szCs w:val="28"/>
          <w:u w:val="single"/>
          <w:rtl/>
        </w:rPr>
        <w:t>الوثائق المطلوبة (غير مستردة):-</w:t>
      </w:r>
    </w:p>
    <w:p w:rsidR="00CD0D70" w:rsidRPr="00730C5D" w:rsidRDefault="00CD0D70" w:rsidP="00CD0D70">
      <w:pPr>
        <w:spacing w:after="0" w:line="240" w:lineRule="auto"/>
        <w:ind w:left="182" w:hanging="141"/>
        <w:jc w:val="both"/>
        <w:rPr>
          <w:rFonts w:ascii="Simplified Arabic" w:hAnsi="Simplified Arabic" w:cs="Simplified Arabic"/>
          <w:sz w:val="2"/>
          <w:szCs w:val="2"/>
          <w:rtl/>
        </w:rPr>
      </w:pPr>
    </w:p>
    <w:p w:rsidR="00F346DB" w:rsidRPr="006950FA" w:rsidRDefault="00F346DB" w:rsidP="00CD0D70">
      <w:pPr>
        <w:spacing w:after="0" w:line="240" w:lineRule="auto"/>
        <w:ind w:left="182" w:hanging="141"/>
        <w:jc w:val="both"/>
        <w:rPr>
          <w:rFonts w:ascii="Simplified Arabic" w:hAnsi="Simplified Arabic" w:cs="Simplified Arabic"/>
          <w:sz w:val="28"/>
          <w:szCs w:val="28"/>
          <w:rtl/>
        </w:rPr>
      </w:pPr>
      <w:r w:rsidRPr="006950FA">
        <w:rPr>
          <w:rFonts w:ascii="Simplified Arabic" w:hAnsi="Simplified Arabic" w:cs="Simplified Arabic"/>
          <w:sz w:val="28"/>
          <w:szCs w:val="28"/>
          <w:rtl/>
        </w:rPr>
        <w:t>1.صورة عن الشهادات العلمية وكشوف العلامات بما فيها كشف علامات الثانوية العامة.</w:t>
      </w:r>
    </w:p>
    <w:p w:rsidR="00F346DB" w:rsidRPr="006950FA" w:rsidRDefault="00F346DB" w:rsidP="00CD0D70">
      <w:pPr>
        <w:spacing w:after="0" w:line="240" w:lineRule="auto"/>
        <w:ind w:left="182" w:hanging="141"/>
        <w:jc w:val="both"/>
        <w:rPr>
          <w:rFonts w:ascii="Simplified Arabic" w:hAnsi="Simplified Arabic" w:cs="Simplified Arabic"/>
          <w:sz w:val="28"/>
          <w:szCs w:val="28"/>
        </w:rPr>
      </w:pPr>
      <w:r w:rsidRPr="006950FA">
        <w:rPr>
          <w:rFonts w:ascii="Simplified Arabic" w:hAnsi="Simplified Arabic" w:cs="Simplified Arabic" w:hint="cs"/>
          <w:sz w:val="28"/>
          <w:szCs w:val="28"/>
          <w:rtl/>
        </w:rPr>
        <w:t xml:space="preserve">2. </w:t>
      </w:r>
      <w:r w:rsidRPr="006950FA">
        <w:rPr>
          <w:rFonts w:ascii="Simplified Arabic" w:hAnsi="Simplified Arabic" w:cs="Simplified Arabic"/>
          <w:sz w:val="28"/>
          <w:szCs w:val="28"/>
          <w:rtl/>
        </w:rPr>
        <w:t>صورة</w:t>
      </w:r>
      <w:r w:rsidR="00730C5D">
        <w:rPr>
          <w:rFonts w:ascii="Simplified Arabic" w:hAnsi="Simplified Arabic" w:cs="Simplified Arabic" w:hint="cs"/>
          <w:sz w:val="28"/>
          <w:szCs w:val="28"/>
          <w:rtl/>
        </w:rPr>
        <w:t xml:space="preserve"> </w:t>
      </w:r>
      <w:r w:rsidRPr="006950FA">
        <w:rPr>
          <w:rFonts w:ascii="Simplified Arabic" w:hAnsi="Simplified Arabic" w:cs="Simplified Arabic"/>
          <w:sz w:val="28"/>
          <w:szCs w:val="28"/>
          <w:rtl/>
        </w:rPr>
        <w:t xml:space="preserve">عن وثيقة معادلة الشهادات </w:t>
      </w:r>
      <w:r w:rsidRPr="006950FA">
        <w:rPr>
          <w:rFonts w:ascii="Simplified Arabic" w:hAnsi="Simplified Arabic" w:cs="Simplified Arabic" w:hint="cs"/>
          <w:sz w:val="28"/>
          <w:szCs w:val="28"/>
          <w:rtl/>
        </w:rPr>
        <w:t>ال</w:t>
      </w:r>
      <w:r w:rsidRPr="006950FA">
        <w:rPr>
          <w:rFonts w:ascii="Simplified Arabic" w:hAnsi="Simplified Arabic" w:cs="Simplified Arabic"/>
          <w:sz w:val="28"/>
          <w:szCs w:val="28"/>
          <w:rtl/>
        </w:rPr>
        <w:t>غير أردنية</w:t>
      </w:r>
      <w:r w:rsidRPr="006950FA">
        <w:rPr>
          <w:rFonts w:ascii="Simplified Arabic" w:hAnsi="Simplified Arabic" w:cs="Simplified Arabic" w:hint="cs"/>
          <w:sz w:val="28"/>
          <w:szCs w:val="28"/>
          <w:rtl/>
        </w:rPr>
        <w:t xml:space="preserve"> صادرة عن وزارة التعليم العالي</w:t>
      </w:r>
      <w:r w:rsidRPr="006950FA">
        <w:rPr>
          <w:rFonts w:ascii="Simplified Arabic" w:hAnsi="Simplified Arabic" w:cs="Simplified Arabic"/>
          <w:sz w:val="28"/>
          <w:szCs w:val="28"/>
          <w:rtl/>
        </w:rPr>
        <w:t>.</w:t>
      </w:r>
    </w:p>
    <w:p w:rsidR="00F346DB" w:rsidRPr="006950FA" w:rsidRDefault="00F346DB" w:rsidP="002C22EA">
      <w:pPr>
        <w:spacing w:after="0" w:line="240" w:lineRule="auto"/>
        <w:ind w:left="182" w:hanging="141"/>
        <w:jc w:val="both"/>
        <w:rPr>
          <w:rFonts w:ascii="Simplified Arabic" w:hAnsi="Simplified Arabic" w:cs="Simplified Arabic"/>
          <w:sz w:val="28"/>
          <w:szCs w:val="28"/>
        </w:rPr>
      </w:pPr>
      <w:r w:rsidRPr="006950FA">
        <w:rPr>
          <w:rFonts w:ascii="Simplified Arabic" w:hAnsi="Simplified Arabic" w:cs="Simplified Arabic" w:hint="cs"/>
          <w:sz w:val="28"/>
          <w:szCs w:val="28"/>
          <w:rtl/>
        </w:rPr>
        <w:t xml:space="preserve">3. </w:t>
      </w:r>
      <w:r w:rsidRPr="006950FA">
        <w:rPr>
          <w:rFonts w:ascii="Simplified Arabic" w:hAnsi="Simplified Arabic" w:cs="Simplified Arabic"/>
          <w:sz w:val="28"/>
          <w:szCs w:val="28"/>
          <w:rtl/>
        </w:rPr>
        <w:t>صورة عن هوية الأحوال المدنية.</w:t>
      </w:r>
    </w:p>
    <w:p w:rsidR="002A1CB2" w:rsidRPr="006950FA" w:rsidRDefault="002C22EA" w:rsidP="00EA6AC6">
      <w:pPr>
        <w:spacing w:after="0" w:line="240" w:lineRule="auto"/>
        <w:ind w:left="324" w:hanging="283"/>
        <w:jc w:val="both"/>
        <w:rPr>
          <w:rFonts w:ascii="Simplified Arabic" w:hAnsi="Simplified Arabic" w:cs="Simplified Arabic"/>
          <w:sz w:val="28"/>
          <w:szCs w:val="28"/>
        </w:rPr>
      </w:pPr>
      <w:r>
        <w:rPr>
          <w:rFonts w:ascii="Simplified Arabic" w:hAnsi="Simplified Arabic" w:cs="Simplified Arabic" w:hint="cs"/>
          <w:sz w:val="28"/>
          <w:szCs w:val="28"/>
          <w:rtl/>
        </w:rPr>
        <w:t>4</w:t>
      </w:r>
      <w:r w:rsidR="002A1CB2" w:rsidRPr="006950FA">
        <w:rPr>
          <w:rFonts w:ascii="Simplified Arabic" w:hAnsi="Simplified Arabic" w:cs="Simplified Arabic" w:hint="cs"/>
          <w:sz w:val="28"/>
          <w:szCs w:val="28"/>
          <w:rtl/>
        </w:rPr>
        <w:t xml:space="preserve">.وثيقة من جامعته الحالية تفيد </w:t>
      </w:r>
      <w:r w:rsidR="00730C5D" w:rsidRPr="006950FA">
        <w:rPr>
          <w:rFonts w:ascii="Simplified Arabic" w:hAnsi="Simplified Arabic" w:cs="Simplified Arabic" w:hint="cs"/>
          <w:sz w:val="28"/>
          <w:szCs w:val="28"/>
          <w:rtl/>
        </w:rPr>
        <w:t>بالتحاقه</w:t>
      </w:r>
      <w:r w:rsidR="002A1CB2" w:rsidRPr="006950FA">
        <w:rPr>
          <w:rFonts w:ascii="Simplified Arabic" w:hAnsi="Simplified Arabic" w:cs="Simplified Arabic" w:hint="cs"/>
          <w:sz w:val="28"/>
          <w:szCs w:val="28"/>
          <w:rtl/>
        </w:rPr>
        <w:t xml:space="preserve"> (في حال انه طالب دكتوراه في إحدى الجامعات العالمية بالنسبة للمتقدمين لغايات الإيفاد).</w:t>
      </w:r>
    </w:p>
    <w:p w:rsidR="00F346DB" w:rsidRDefault="002C22EA" w:rsidP="002C22EA">
      <w:pPr>
        <w:spacing w:after="0" w:line="240" w:lineRule="auto"/>
        <w:ind w:left="182" w:hanging="141"/>
        <w:jc w:val="both"/>
        <w:rPr>
          <w:rFonts w:ascii="Simplified Arabic" w:hAnsi="Simplified Arabic" w:cs="Simplified Arabic"/>
          <w:sz w:val="28"/>
          <w:szCs w:val="28"/>
          <w:rtl/>
        </w:rPr>
      </w:pPr>
      <w:r>
        <w:rPr>
          <w:rFonts w:ascii="Simplified Arabic" w:hAnsi="Simplified Arabic" w:cs="Simplified Arabic" w:hint="cs"/>
          <w:sz w:val="28"/>
          <w:szCs w:val="28"/>
          <w:rtl/>
        </w:rPr>
        <w:t>5</w:t>
      </w:r>
      <w:r w:rsidR="00F346DB" w:rsidRPr="006950FA">
        <w:rPr>
          <w:rFonts w:ascii="Simplified Arabic" w:hAnsi="Simplified Arabic" w:cs="Simplified Arabic" w:hint="cs"/>
          <w:sz w:val="28"/>
          <w:szCs w:val="28"/>
          <w:rtl/>
        </w:rPr>
        <w:t xml:space="preserve">. </w:t>
      </w:r>
      <w:r>
        <w:rPr>
          <w:rFonts w:ascii="Simplified Arabic" w:hAnsi="Simplified Arabic" w:cs="Simplified Arabic" w:hint="cs"/>
          <w:sz w:val="28"/>
          <w:szCs w:val="28"/>
          <w:rtl/>
        </w:rPr>
        <w:t>السيرة الذاتية.</w:t>
      </w:r>
    </w:p>
    <w:p w:rsidR="002C22EA" w:rsidRPr="006950FA" w:rsidRDefault="002C22EA" w:rsidP="002C22EA">
      <w:pPr>
        <w:spacing w:after="0" w:line="240" w:lineRule="auto"/>
        <w:ind w:left="182" w:hanging="141"/>
        <w:jc w:val="both"/>
        <w:rPr>
          <w:rFonts w:ascii="Simplified Arabic" w:hAnsi="Simplified Arabic" w:cs="Simplified Arabic"/>
          <w:sz w:val="28"/>
          <w:szCs w:val="28"/>
          <w:rtl/>
        </w:rPr>
      </w:pPr>
    </w:p>
    <w:p w:rsidR="00F346DB" w:rsidRPr="00730C5D" w:rsidRDefault="00F346DB" w:rsidP="00CD0D70">
      <w:pPr>
        <w:spacing w:after="0" w:line="240" w:lineRule="auto"/>
        <w:ind w:left="182" w:hanging="141"/>
        <w:jc w:val="both"/>
        <w:rPr>
          <w:rFonts w:ascii="Simplified Arabic" w:hAnsi="Simplified Arabic" w:cs="Simplified Arabic"/>
          <w:sz w:val="2"/>
          <w:szCs w:val="2"/>
          <w:rtl/>
        </w:rPr>
      </w:pPr>
    </w:p>
    <w:p w:rsidR="00CD0D70" w:rsidRPr="00730C5D" w:rsidRDefault="00CD0D70" w:rsidP="00CD0D70">
      <w:pPr>
        <w:spacing w:after="0" w:line="240" w:lineRule="auto"/>
        <w:ind w:left="182" w:hanging="141"/>
        <w:jc w:val="both"/>
        <w:rPr>
          <w:rFonts w:ascii="Simplified Arabic" w:hAnsi="Simplified Arabic" w:cs="Simplified Arabic"/>
          <w:sz w:val="2"/>
          <w:szCs w:val="2"/>
          <w:rtl/>
        </w:rPr>
      </w:pPr>
    </w:p>
    <w:p w:rsidR="006950FA" w:rsidRDefault="00F346DB" w:rsidP="00EA6AC6">
      <w:pPr>
        <w:spacing w:after="0" w:line="240" w:lineRule="auto"/>
        <w:ind w:left="182" w:hanging="141"/>
        <w:jc w:val="both"/>
        <w:rPr>
          <w:rFonts w:ascii="Simplified Arabic" w:hAnsi="Simplified Arabic" w:cs="Simplified Arabic"/>
          <w:sz w:val="28"/>
          <w:szCs w:val="28"/>
          <w:rtl/>
        </w:rPr>
      </w:pPr>
      <w:r w:rsidRPr="006950FA">
        <w:rPr>
          <w:rFonts w:ascii="Simplified Arabic" w:hAnsi="Simplified Arabic" w:cs="Simplified Arabic" w:hint="cs"/>
          <w:sz w:val="28"/>
          <w:szCs w:val="28"/>
          <w:rtl/>
        </w:rPr>
        <w:t>على الراغبين في التقدم ممن تنطبق عليهم الشروط أعلاه</w:t>
      </w:r>
      <w:r w:rsidR="00945783" w:rsidRPr="006950FA">
        <w:rPr>
          <w:rFonts w:ascii="Simplified Arabic" w:hAnsi="Simplified Arabic" w:cs="Simplified Arabic" w:hint="cs"/>
          <w:sz w:val="28"/>
          <w:szCs w:val="28"/>
          <w:rtl/>
        </w:rPr>
        <w:t>، تعبئة الطلب الكترونياً على خانة طلبات التعيين والإيفاد</w:t>
      </w:r>
      <w:r w:rsidRPr="006950FA">
        <w:rPr>
          <w:rFonts w:ascii="Simplified Arabic" w:hAnsi="Simplified Arabic" w:cs="Simplified Arabic" w:hint="cs"/>
          <w:sz w:val="28"/>
          <w:szCs w:val="28"/>
          <w:rtl/>
        </w:rPr>
        <w:t xml:space="preserve"> اعتباراً من تاريخ صدور الإعلان، </w:t>
      </w:r>
      <w:r w:rsidR="00C24212" w:rsidRPr="006950FA">
        <w:rPr>
          <w:rFonts w:ascii="Simplified Arabic" w:hAnsi="Simplified Arabic" w:cs="Simplified Arabic" w:hint="cs"/>
          <w:sz w:val="28"/>
          <w:szCs w:val="28"/>
          <w:rtl/>
        </w:rPr>
        <w:t>مرفق</w:t>
      </w:r>
      <w:r w:rsidR="00580765" w:rsidRPr="006950FA">
        <w:rPr>
          <w:rFonts w:ascii="Simplified Arabic" w:hAnsi="Simplified Arabic" w:cs="Simplified Arabic" w:hint="cs"/>
          <w:sz w:val="28"/>
          <w:szCs w:val="28"/>
          <w:rtl/>
        </w:rPr>
        <w:t>اً بالطلب الالكتروني</w:t>
      </w:r>
      <w:r w:rsidR="00730C5D">
        <w:rPr>
          <w:rFonts w:ascii="Simplified Arabic" w:hAnsi="Simplified Arabic" w:cs="Simplified Arabic" w:hint="cs"/>
          <w:sz w:val="28"/>
          <w:szCs w:val="28"/>
          <w:rtl/>
        </w:rPr>
        <w:t xml:space="preserve"> </w:t>
      </w:r>
      <w:r w:rsidRPr="006950FA">
        <w:rPr>
          <w:rFonts w:ascii="Simplified Arabic" w:hAnsi="Simplified Arabic" w:cs="Simplified Arabic" w:hint="cs"/>
          <w:sz w:val="28"/>
          <w:szCs w:val="28"/>
          <w:rtl/>
        </w:rPr>
        <w:t>صوراً عن الشهادات</w:t>
      </w:r>
      <w:r w:rsidR="00C24212" w:rsidRPr="006950FA">
        <w:rPr>
          <w:rFonts w:ascii="Simplified Arabic" w:hAnsi="Simplified Arabic" w:cs="Simplified Arabic" w:hint="cs"/>
          <w:sz w:val="28"/>
          <w:szCs w:val="28"/>
          <w:rtl/>
        </w:rPr>
        <w:t xml:space="preserve"> العلمية</w:t>
      </w:r>
      <w:r w:rsidR="0020178C" w:rsidRPr="006950FA">
        <w:rPr>
          <w:rFonts w:ascii="Simplified Arabic" w:hAnsi="Simplified Arabic" w:cs="Simplified Arabic" w:hint="cs"/>
          <w:sz w:val="28"/>
          <w:szCs w:val="28"/>
          <w:rtl/>
        </w:rPr>
        <w:t xml:space="preserve"> والوثائق المطلوبة</w:t>
      </w:r>
      <w:r w:rsidRPr="006950FA">
        <w:rPr>
          <w:rFonts w:ascii="Simplified Arabic" w:hAnsi="Simplified Arabic" w:cs="Simplified Arabic" w:hint="cs"/>
          <w:sz w:val="28"/>
          <w:szCs w:val="28"/>
          <w:rtl/>
        </w:rPr>
        <w:t>، علماً بأن الجامعة لن تنظر في الطلب إذا كان مخالفاً لشروط الإعلان أو غير مستوف لجميع الوثائق المطلوبة، ويعتبر الطلب ملغى حكماً وتعتبر جميع الطلبات المقدمة قبل تاريخ نشر هذا الإعلان لاغيه وعلى أصحابها التقدم بطلبات جديدة</w:t>
      </w:r>
      <w:r w:rsidR="00102354" w:rsidRPr="006950FA">
        <w:rPr>
          <w:rFonts w:ascii="Simplified Arabic" w:hAnsi="Simplified Arabic" w:cs="Simplified Arabic" w:hint="cs"/>
          <w:sz w:val="28"/>
          <w:szCs w:val="28"/>
          <w:rtl/>
        </w:rPr>
        <w:t xml:space="preserve"> وفي </w:t>
      </w:r>
      <w:r w:rsidR="006950FA">
        <w:rPr>
          <w:rFonts w:ascii="Simplified Arabic" w:hAnsi="Simplified Arabic" w:cs="Simplified Arabic" w:hint="cs"/>
          <w:sz w:val="28"/>
          <w:szCs w:val="28"/>
          <w:rtl/>
        </w:rPr>
        <w:t>حال وجود أي مشاكل أو استفسارات.</w:t>
      </w:r>
    </w:p>
    <w:p w:rsidR="002C22EA" w:rsidRDefault="002C22EA" w:rsidP="00EA6AC6">
      <w:pPr>
        <w:spacing w:after="0" w:line="240" w:lineRule="auto"/>
        <w:ind w:left="182" w:hanging="141"/>
        <w:jc w:val="both"/>
        <w:rPr>
          <w:rFonts w:ascii="Simplified Arabic" w:hAnsi="Simplified Arabic" w:cs="Simplified Arabic"/>
          <w:sz w:val="28"/>
          <w:szCs w:val="28"/>
          <w:rtl/>
        </w:rPr>
      </w:pPr>
    </w:p>
    <w:p w:rsidR="006950FA" w:rsidRPr="00730C5D" w:rsidRDefault="006950FA" w:rsidP="00EA6AC6">
      <w:pPr>
        <w:spacing w:after="0" w:line="240" w:lineRule="auto"/>
        <w:ind w:left="182" w:hanging="141"/>
        <w:jc w:val="both"/>
        <w:rPr>
          <w:rFonts w:ascii="Simplified Arabic" w:hAnsi="Simplified Arabic" w:cs="Simplified Arabic"/>
          <w:sz w:val="2"/>
          <w:szCs w:val="2"/>
          <w:rtl/>
        </w:rPr>
      </w:pPr>
    </w:p>
    <w:p w:rsidR="00F346DB" w:rsidRPr="006950FA" w:rsidRDefault="00102354" w:rsidP="00EA6AC6">
      <w:pPr>
        <w:spacing w:after="0" w:line="240" w:lineRule="auto"/>
        <w:ind w:left="182" w:hanging="141"/>
        <w:jc w:val="both"/>
        <w:rPr>
          <w:rFonts w:ascii="Simplified Arabic" w:hAnsi="Simplified Arabic" w:cs="Simplified Arabic"/>
          <w:sz w:val="28"/>
          <w:szCs w:val="28"/>
          <w:rtl/>
        </w:rPr>
      </w:pPr>
      <w:r w:rsidRPr="006950FA">
        <w:rPr>
          <w:rFonts w:ascii="Simplified Arabic" w:hAnsi="Simplified Arabic" w:cs="Simplified Arabic" w:hint="cs"/>
          <w:sz w:val="28"/>
          <w:szCs w:val="28"/>
          <w:rtl/>
        </w:rPr>
        <w:t>يرجى الاتصال على الهواتف الفرعية التالية:</w:t>
      </w:r>
    </w:p>
    <w:p w:rsidR="00102354" w:rsidRPr="006950FA" w:rsidRDefault="00563A20" w:rsidP="00102354">
      <w:pPr>
        <w:pStyle w:val="ListParagraph"/>
        <w:numPr>
          <w:ilvl w:val="0"/>
          <w:numId w:val="11"/>
        </w:numPr>
        <w:spacing w:after="0" w:line="240" w:lineRule="auto"/>
        <w:jc w:val="both"/>
        <w:rPr>
          <w:rFonts w:ascii="Simplified Arabic" w:hAnsi="Simplified Arabic" w:cs="Simplified Arabic"/>
          <w:sz w:val="28"/>
          <w:szCs w:val="28"/>
        </w:rPr>
      </w:pPr>
      <w:r w:rsidRPr="006950FA">
        <w:rPr>
          <w:rFonts w:ascii="Simplified Arabic" w:hAnsi="Simplified Arabic" w:cs="Simplified Arabic" w:hint="cs"/>
          <w:sz w:val="28"/>
          <w:szCs w:val="28"/>
          <w:rtl/>
        </w:rPr>
        <w:t>السيد خليل الحسبان (رئيس ديوان الدائرة) فرعي 4750.</w:t>
      </w:r>
    </w:p>
    <w:p w:rsidR="00563A20" w:rsidRPr="006950FA" w:rsidRDefault="00730C5D" w:rsidP="00CA4A63">
      <w:pPr>
        <w:pStyle w:val="ListParagraph"/>
        <w:spacing w:after="0" w:line="240" w:lineRule="auto"/>
        <w:ind w:left="0"/>
        <w:jc w:val="both"/>
        <w:rPr>
          <w:rFonts w:ascii="Simplified Arabic" w:hAnsi="Simplified Arabic" w:cs="Simplified Arabic"/>
          <w:sz w:val="28"/>
          <w:szCs w:val="28"/>
          <w:rtl/>
        </w:rPr>
      </w:pPr>
      <w:r>
        <w:rPr>
          <w:rFonts w:ascii="Simplified Arabic" w:hAnsi="Simplified Arabic" w:cs="Simplified Arabic" w:hint="cs"/>
          <w:sz w:val="28"/>
          <w:szCs w:val="28"/>
          <w:rtl/>
        </w:rPr>
        <w:t>ب</w:t>
      </w:r>
      <w:r w:rsidR="00563A20" w:rsidRPr="006950FA">
        <w:rPr>
          <w:rFonts w:ascii="Simplified Arabic" w:hAnsi="Simplified Arabic" w:cs="Simplified Arabic" w:hint="cs"/>
          <w:sz w:val="28"/>
          <w:szCs w:val="28"/>
          <w:rtl/>
        </w:rPr>
        <w:t xml:space="preserve">- </w:t>
      </w:r>
      <w:r w:rsidR="00CA4A63">
        <w:rPr>
          <w:rFonts w:ascii="Simplified Arabic" w:hAnsi="Simplified Arabic" w:cs="Simplified Arabic" w:hint="cs"/>
          <w:sz w:val="28"/>
          <w:szCs w:val="28"/>
          <w:rtl/>
        </w:rPr>
        <w:t>السيد ابراهيم المعمار</w:t>
      </w:r>
      <w:r w:rsidR="00563A20" w:rsidRPr="006950FA">
        <w:rPr>
          <w:rFonts w:ascii="Simplified Arabic" w:hAnsi="Simplified Arabic" w:cs="Simplified Arabic" w:hint="cs"/>
          <w:sz w:val="28"/>
          <w:szCs w:val="28"/>
          <w:rtl/>
        </w:rPr>
        <w:t xml:space="preserve"> (رئيس شعبة الإيفاد) فرعي 4255.</w:t>
      </w:r>
    </w:p>
    <w:p w:rsidR="00563A20" w:rsidRPr="006950FA" w:rsidRDefault="00730C5D" w:rsidP="00CA4A63">
      <w:pPr>
        <w:pStyle w:val="ListParagraph"/>
        <w:spacing w:after="0" w:line="240" w:lineRule="auto"/>
        <w:ind w:left="0"/>
        <w:jc w:val="both"/>
        <w:rPr>
          <w:rFonts w:ascii="Simplified Arabic" w:hAnsi="Simplified Arabic" w:cs="Simplified Arabic"/>
          <w:sz w:val="28"/>
          <w:szCs w:val="28"/>
          <w:rtl/>
        </w:rPr>
      </w:pPr>
      <w:r>
        <w:rPr>
          <w:rFonts w:ascii="Simplified Arabic" w:hAnsi="Simplified Arabic" w:cs="Simplified Arabic" w:hint="cs"/>
          <w:sz w:val="28"/>
          <w:szCs w:val="28"/>
          <w:rtl/>
        </w:rPr>
        <w:t>ج</w:t>
      </w:r>
      <w:r w:rsidR="00CA4A63">
        <w:rPr>
          <w:rFonts w:ascii="Simplified Arabic" w:hAnsi="Simplified Arabic" w:cs="Simplified Arabic" w:hint="cs"/>
          <w:sz w:val="28"/>
          <w:szCs w:val="28"/>
          <w:rtl/>
        </w:rPr>
        <w:t>- السيد</w:t>
      </w:r>
      <w:r w:rsidR="00CA4A63">
        <w:rPr>
          <w:rFonts w:ascii="Simplified Arabic" w:hAnsi="Simplified Arabic" w:cs="Simplified Arabic" w:hint="cs"/>
          <w:sz w:val="28"/>
          <w:szCs w:val="28"/>
          <w:rtl/>
          <w:lang w:bidi="ar-JO"/>
        </w:rPr>
        <w:t>ة وئام الهزايمة</w:t>
      </w:r>
      <w:r w:rsidR="00CA4A63">
        <w:rPr>
          <w:rFonts w:ascii="Simplified Arabic" w:hAnsi="Simplified Arabic" w:cs="Simplified Arabic" w:hint="cs"/>
          <w:sz w:val="28"/>
          <w:szCs w:val="28"/>
          <w:rtl/>
        </w:rPr>
        <w:t>(</w:t>
      </w:r>
      <w:r w:rsidR="00563A20" w:rsidRPr="006950FA">
        <w:rPr>
          <w:rFonts w:ascii="Simplified Arabic" w:hAnsi="Simplified Arabic" w:cs="Simplified Arabic" w:hint="cs"/>
          <w:sz w:val="28"/>
          <w:szCs w:val="28"/>
          <w:rtl/>
        </w:rPr>
        <w:t xml:space="preserve">شعبة أعضاء هيئة التدريس) فرعي </w:t>
      </w:r>
      <w:r w:rsidR="00CA4A63">
        <w:rPr>
          <w:rFonts w:ascii="Simplified Arabic" w:hAnsi="Simplified Arabic" w:cs="Simplified Arabic" w:hint="cs"/>
          <w:sz w:val="28"/>
          <w:szCs w:val="28"/>
          <w:rtl/>
        </w:rPr>
        <w:t>5045.</w:t>
      </w:r>
    </w:p>
    <w:p w:rsidR="00563A20" w:rsidRPr="006950FA" w:rsidRDefault="00563A20" w:rsidP="00563A20">
      <w:pPr>
        <w:pStyle w:val="ListParagraph"/>
        <w:spacing w:after="0" w:line="240" w:lineRule="auto"/>
        <w:ind w:left="0"/>
        <w:jc w:val="both"/>
        <w:rPr>
          <w:rFonts w:ascii="Simplified Arabic" w:hAnsi="Simplified Arabic" w:cs="Simplified Arabic"/>
          <w:sz w:val="28"/>
          <w:szCs w:val="28"/>
          <w:rtl/>
        </w:rPr>
      </w:pPr>
    </w:p>
    <w:p w:rsidR="00563A20" w:rsidRPr="006950FA" w:rsidRDefault="00563A20" w:rsidP="00563A20">
      <w:pPr>
        <w:pStyle w:val="ListParagraph"/>
        <w:spacing w:after="0" w:line="240" w:lineRule="auto"/>
        <w:ind w:left="0"/>
        <w:jc w:val="both"/>
        <w:rPr>
          <w:rFonts w:ascii="Simplified Arabic" w:hAnsi="Simplified Arabic" w:cs="Simplified Arabic"/>
          <w:sz w:val="28"/>
          <w:szCs w:val="28"/>
          <w:rtl/>
        </w:rPr>
      </w:pPr>
      <w:r w:rsidRPr="006950FA">
        <w:rPr>
          <w:rFonts w:ascii="Simplified Arabic" w:hAnsi="Simplified Arabic" w:cs="Simplified Arabic" w:hint="cs"/>
          <w:sz w:val="28"/>
          <w:szCs w:val="28"/>
          <w:rtl/>
        </w:rPr>
        <w:t>علماً بأن هاتف الجامعة الهاشمية هو 053903333</w:t>
      </w:r>
    </w:p>
    <w:p w:rsidR="00316451" w:rsidRPr="004A3D47" w:rsidRDefault="00F346DB" w:rsidP="003B0C5B">
      <w:pPr>
        <w:spacing w:line="240" w:lineRule="auto"/>
        <w:ind w:left="182" w:hanging="141"/>
        <w:jc w:val="right"/>
        <w:rPr>
          <w:rFonts w:ascii="Simplified Arabic" w:hAnsi="Simplified Arabic" w:cs="Simplified Arabic"/>
          <w:b/>
          <w:bCs/>
          <w:sz w:val="28"/>
          <w:szCs w:val="28"/>
          <w:lang w:bidi="ar-JO"/>
        </w:rPr>
      </w:pPr>
      <w:r w:rsidRPr="004A3D47">
        <w:rPr>
          <w:rFonts w:ascii="Simplified Arabic" w:hAnsi="Simplified Arabic" w:cs="Simplified Arabic"/>
          <w:b/>
          <w:bCs/>
          <w:sz w:val="28"/>
          <w:szCs w:val="28"/>
          <w:rtl/>
        </w:rPr>
        <w:t>الجامعة الهاشمية</w:t>
      </w:r>
    </w:p>
    <w:sectPr w:rsidR="00316451" w:rsidRPr="004A3D47" w:rsidSect="00730C5D">
      <w:footerReference w:type="default" r:id="rId8"/>
      <w:pgSz w:w="11906" w:h="16838"/>
      <w:pgMar w:top="568" w:right="1841" w:bottom="426"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57645" w:rsidRDefault="00657645" w:rsidP="00257EF7">
      <w:pPr>
        <w:spacing w:after="0" w:line="240" w:lineRule="auto"/>
      </w:pPr>
      <w:r>
        <w:separator/>
      </w:r>
    </w:p>
  </w:endnote>
  <w:endnote w:type="continuationSeparator" w:id="0">
    <w:p w:rsidR="00657645" w:rsidRDefault="00657645" w:rsidP="00257E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PT Bold Heading">
    <w:altName w:val="Segoe UI Semilight"/>
    <w:charset w:val="B2"/>
    <w:family w:val="auto"/>
    <w:pitch w:val="variable"/>
    <w:sig w:usb0="00002000" w:usb1="80000000" w:usb2="00000008" w:usb3="00000000" w:csb0="00000040" w:csb1="00000000"/>
  </w:font>
  <w:font w:name="Simplified Arabic">
    <w:altName w:val="Times New Roman"/>
    <w:charset w:val="00"/>
    <w:family w:val="roman"/>
    <w:pitch w:val="variable"/>
    <w:sig w:usb0="00000000"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1036164167"/>
      <w:docPartObj>
        <w:docPartGallery w:val="Page Numbers (Bottom of Page)"/>
        <w:docPartUnique/>
      </w:docPartObj>
    </w:sdtPr>
    <w:sdtEndPr>
      <w:rPr>
        <w:noProof/>
      </w:rPr>
    </w:sdtEndPr>
    <w:sdtContent>
      <w:p w:rsidR="006950FA" w:rsidRDefault="00C37CD9">
        <w:pPr>
          <w:pStyle w:val="Footer"/>
          <w:jc w:val="center"/>
        </w:pPr>
        <w:r>
          <w:fldChar w:fldCharType="begin"/>
        </w:r>
        <w:r w:rsidR="006950FA">
          <w:instrText xml:space="preserve"> PAGE   \* MERGEFORMAT </w:instrText>
        </w:r>
        <w:r>
          <w:fldChar w:fldCharType="separate"/>
        </w:r>
        <w:r w:rsidR="00677206">
          <w:rPr>
            <w:noProof/>
            <w:rtl/>
          </w:rPr>
          <w:t>3</w:t>
        </w:r>
        <w:r>
          <w:rPr>
            <w:noProof/>
          </w:rPr>
          <w:fldChar w:fldCharType="end"/>
        </w:r>
      </w:p>
    </w:sdtContent>
  </w:sdt>
  <w:p w:rsidR="006C1C3E" w:rsidRDefault="006C1C3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57645" w:rsidRDefault="00657645" w:rsidP="00257EF7">
      <w:pPr>
        <w:spacing w:after="0" w:line="240" w:lineRule="auto"/>
      </w:pPr>
      <w:r>
        <w:separator/>
      </w:r>
    </w:p>
  </w:footnote>
  <w:footnote w:type="continuationSeparator" w:id="0">
    <w:p w:rsidR="00657645" w:rsidRDefault="00657645" w:rsidP="00257EF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E70D46"/>
    <w:multiLevelType w:val="hybridMultilevel"/>
    <w:tmpl w:val="048CDE9C"/>
    <w:lvl w:ilvl="0" w:tplc="00DC7A66">
      <w:start w:val="1"/>
      <w:numFmt w:val="decimal"/>
      <w:lvlText w:val="%1."/>
      <w:lvlJc w:val="left"/>
      <w:pPr>
        <w:ind w:left="761" w:hanging="360"/>
      </w:pPr>
      <w:rPr>
        <w:rFonts w:hint="default"/>
      </w:rPr>
    </w:lvl>
    <w:lvl w:ilvl="1" w:tplc="04090019" w:tentative="1">
      <w:start w:val="1"/>
      <w:numFmt w:val="lowerLetter"/>
      <w:lvlText w:val="%2."/>
      <w:lvlJc w:val="left"/>
      <w:pPr>
        <w:ind w:left="1481" w:hanging="360"/>
      </w:pPr>
    </w:lvl>
    <w:lvl w:ilvl="2" w:tplc="0409001B" w:tentative="1">
      <w:start w:val="1"/>
      <w:numFmt w:val="lowerRoman"/>
      <w:lvlText w:val="%3."/>
      <w:lvlJc w:val="right"/>
      <w:pPr>
        <w:ind w:left="2201" w:hanging="180"/>
      </w:pPr>
    </w:lvl>
    <w:lvl w:ilvl="3" w:tplc="0409000F" w:tentative="1">
      <w:start w:val="1"/>
      <w:numFmt w:val="decimal"/>
      <w:lvlText w:val="%4."/>
      <w:lvlJc w:val="left"/>
      <w:pPr>
        <w:ind w:left="2921" w:hanging="360"/>
      </w:pPr>
    </w:lvl>
    <w:lvl w:ilvl="4" w:tplc="04090019" w:tentative="1">
      <w:start w:val="1"/>
      <w:numFmt w:val="lowerLetter"/>
      <w:lvlText w:val="%5."/>
      <w:lvlJc w:val="left"/>
      <w:pPr>
        <w:ind w:left="3641" w:hanging="360"/>
      </w:pPr>
    </w:lvl>
    <w:lvl w:ilvl="5" w:tplc="0409001B" w:tentative="1">
      <w:start w:val="1"/>
      <w:numFmt w:val="lowerRoman"/>
      <w:lvlText w:val="%6."/>
      <w:lvlJc w:val="right"/>
      <w:pPr>
        <w:ind w:left="4361" w:hanging="180"/>
      </w:pPr>
    </w:lvl>
    <w:lvl w:ilvl="6" w:tplc="0409000F" w:tentative="1">
      <w:start w:val="1"/>
      <w:numFmt w:val="decimal"/>
      <w:lvlText w:val="%7."/>
      <w:lvlJc w:val="left"/>
      <w:pPr>
        <w:ind w:left="5081" w:hanging="360"/>
      </w:pPr>
    </w:lvl>
    <w:lvl w:ilvl="7" w:tplc="04090019" w:tentative="1">
      <w:start w:val="1"/>
      <w:numFmt w:val="lowerLetter"/>
      <w:lvlText w:val="%8."/>
      <w:lvlJc w:val="left"/>
      <w:pPr>
        <w:ind w:left="5801" w:hanging="360"/>
      </w:pPr>
    </w:lvl>
    <w:lvl w:ilvl="8" w:tplc="0409001B" w:tentative="1">
      <w:start w:val="1"/>
      <w:numFmt w:val="lowerRoman"/>
      <w:lvlText w:val="%9."/>
      <w:lvlJc w:val="right"/>
      <w:pPr>
        <w:ind w:left="6521" w:hanging="180"/>
      </w:pPr>
    </w:lvl>
  </w:abstractNum>
  <w:abstractNum w:abstractNumId="1" w15:restartNumberingAfterBreak="0">
    <w:nsid w:val="0DA40042"/>
    <w:multiLevelType w:val="hybridMultilevel"/>
    <w:tmpl w:val="6F3CAF9A"/>
    <w:lvl w:ilvl="0" w:tplc="DDAEEFF6">
      <w:start w:val="1"/>
      <w:numFmt w:val="arabicAlpha"/>
      <w:lvlText w:val="%1-"/>
      <w:lvlJc w:val="left"/>
      <w:pPr>
        <w:ind w:left="401" w:hanging="360"/>
      </w:pPr>
      <w:rPr>
        <w:rFonts w:hint="default"/>
      </w:rPr>
    </w:lvl>
    <w:lvl w:ilvl="1" w:tplc="04090019" w:tentative="1">
      <w:start w:val="1"/>
      <w:numFmt w:val="lowerLetter"/>
      <w:lvlText w:val="%2."/>
      <w:lvlJc w:val="left"/>
      <w:pPr>
        <w:ind w:left="1121" w:hanging="360"/>
      </w:pPr>
    </w:lvl>
    <w:lvl w:ilvl="2" w:tplc="0409001B" w:tentative="1">
      <w:start w:val="1"/>
      <w:numFmt w:val="lowerRoman"/>
      <w:lvlText w:val="%3."/>
      <w:lvlJc w:val="right"/>
      <w:pPr>
        <w:ind w:left="1841" w:hanging="180"/>
      </w:pPr>
    </w:lvl>
    <w:lvl w:ilvl="3" w:tplc="0409000F" w:tentative="1">
      <w:start w:val="1"/>
      <w:numFmt w:val="decimal"/>
      <w:lvlText w:val="%4."/>
      <w:lvlJc w:val="left"/>
      <w:pPr>
        <w:ind w:left="2561" w:hanging="360"/>
      </w:pPr>
    </w:lvl>
    <w:lvl w:ilvl="4" w:tplc="04090019" w:tentative="1">
      <w:start w:val="1"/>
      <w:numFmt w:val="lowerLetter"/>
      <w:lvlText w:val="%5."/>
      <w:lvlJc w:val="left"/>
      <w:pPr>
        <w:ind w:left="3281" w:hanging="360"/>
      </w:pPr>
    </w:lvl>
    <w:lvl w:ilvl="5" w:tplc="0409001B" w:tentative="1">
      <w:start w:val="1"/>
      <w:numFmt w:val="lowerRoman"/>
      <w:lvlText w:val="%6."/>
      <w:lvlJc w:val="right"/>
      <w:pPr>
        <w:ind w:left="4001" w:hanging="180"/>
      </w:pPr>
    </w:lvl>
    <w:lvl w:ilvl="6" w:tplc="0409000F" w:tentative="1">
      <w:start w:val="1"/>
      <w:numFmt w:val="decimal"/>
      <w:lvlText w:val="%7."/>
      <w:lvlJc w:val="left"/>
      <w:pPr>
        <w:ind w:left="4721" w:hanging="360"/>
      </w:pPr>
    </w:lvl>
    <w:lvl w:ilvl="7" w:tplc="04090019" w:tentative="1">
      <w:start w:val="1"/>
      <w:numFmt w:val="lowerLetter"/>
      <w:lvlText w:val="%8."/>
      <w:lvlJc w:val="left"/>
      <w:pPr>
        <w:ind w:left="5441" w:hanging="360"/>
      </w:pPr>
    </w:lvl>
    <w:lvl w:ilvl="8" w:tplc="0409001B" w:tentative="1">
      <w:start w:val="1"/>
      <w:numFmt w:val="lowerRoman"/>
      <w:lvlText w:val="%9."/>
      <w:lvlJc w:val="right"/>
      <w:pPr>
        <w:ind w:left="6161" w:hanging="180"/>
      </w:pPr>
    </w:lvl>
  </w:abstractNum>
  <w:abstractNum w:abstractNumId="2" w15:restartNumberingAfterBreak="0">
    <w:nsid w:val="1320575C"/>
    <w:multiLevelType w:val="hybridMultilevel"/>
    <w:tmpl w:val="2BEC76F0"/>
    <w:lvl w:ilvl="0" w:tplc="52FE676C">
      <w:start w:val="1"/>
      <w:numFmt w:val="arabicAlpha"/>
      <w:lvlText w:val="%1-"/>
      <w:lvlJc w:val="left"/>
      <w:pPr>
        <w:ind w:left="401" w:hanging="360"/>
      </w:pPr>
      <w:rPr>
        <w:rFonts w:hint="default"/>
      </w:rPr>
    </w:lvl>
    <w:lvl w:ilvl="1" w:tplc="04090019" w:tentative="1">
      <w:start w:val="1"/>
      <w:numFmt w:val="lowerLetter"/>
      <w:lvlText w:val="%2."/>
      <w:lvlJc w:val="left"/>
      <w:pPr>
        <w:ind w:left="1121" w:hanging="360"/>
      </w:pPr>
    </w:lvl>
    <w:lvl w:ilvl="2" w:tplc="0409001B" w:tentative="1">
      <w:start w:val="1"/>
      <w:numFmt w:val="lowerRoman"/>
      <w:lvlText w:val="%3."/>
      <w:lvlJc w:val="right"/>
      <w:pPr>
        <w:ind w:left="1841" w:hanging="180"/>
      </w:pPr>
    </w:lvl>
    <w:lvl w:ilvl="3" w:tplc="0409000F" w:tentative="1">
      <w:start w:val="1"/>
      <w:numFmt w:val="decimal"/>
      <w:lvlText w:val="%4."/>
      <w:lvlJc w:val="left"/>
      <w:pPr>
        <w:ind w:left="2561" w:hanging="360"/>
      </w:pPr>
    </w:lvl>
    <w:lvl w:ilvl="4" w:tplc="04090019" w:tentative="1">
      <w:start w:val="1"/>
      <w:numFmt w:val="lowerLetter"/>
      <w:lvlText w:val="%5."/>
      <w:lvlJc w:val="left"/>
      <w:pPr>
        <w:ind w:left="3281" w:hanging="360"/>
      </w:pPr>
    </w:lvl>
    <w:lvl w:ilvl="5" w:tplc="0409001B" w:tentative="1">
      <w:start w:val="1"/>
      <w:numFmt w:val="lowerRoman"/>
      <w:lvlText w:val="%6."/>
      <w:lvlJc w:val="right"/>
      <w:pPr>
        <w:ind w:left="4001" w:hanging="180"/>
      </w:pPr>
    </w:lvl>
    <w:lvl w:ilvl="6" w:tplc="0409000F" w:tentative="1">
      <w:start w:val="1"/>
      <w:numFmt w:val="decimal"/>
      <w:lvlText w:val="%7."/>
      <w:lvlJc w:val="left"/>
      <w:pPr>
        <w:ind w:left="4721" w:hanging="360"/>
      </w:pPr>
    </w:lvl>
    <w:lvl w:ilvl="7" w:tplc="04090019" w:tentative="1">
      <w:start w:val="1"/>
      <w:numFmt w:val="lowerLetter"/>
      <w:lvlText w:val="%8."/>
      <w:lvlJc w:val="left"/>
      <w:pPr>
        <w:ind w:left="5441" w:hanging="360"/>
      </w:pPr>
    </w:lvl>
    <w:lvl w:ilvl="8" w:tplc="0409001B" w:tentative="1">
      <w:start w:val="1"/>
      <w:numFmt w:val="lowerRoman"/>
      <w:lvlText w:val="%9."/>
      <w:lvlJc w:val="right"/>
      <w:pPr>
        <w:ind w:left="6161" w:hanging="180"/>
      </w:pPr>
    </w:lvl>
  </w:abstractNum>
  <w:abstractNum w:abstractNumId="3" w15:restartNumberingAfterBreak="0">
    <w:nsid w:val="29431F3F"/>
    <w:multiLevelType w:val="hybridMultilevel"/>
    <w:tmpl w:val="41A4862E"/>
    <w:lvl w:ilvl="0" w:tplc="654A3BD8">
      <w:start w:val="1"/>
      <w:numFmt w:val="decimal"/>
      <w:lvlText w:val="%1."/>
      <w:lvlJc w:val="left"/>
      <w:pPr>
        <w:ind w:left="643" w:hanging="360"/>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4" w15:restartNumberingAfterBreak="0">
    <w:nsid w:val="29C8211E"/>
    <w:multiLevelType w:val="hybridMultilevel"/>
    <w:tmpl w:val="B4D4A90E"/>
    <w:lvl w:ilvl="0" w:tplc="3D08CE8E">
      <w:start w:val="1"/>
      <w:numFmt w:val="arabicAlpha"/>
      <w:lvlText w:val="%1-"/>
      <w:lvlJc w:val="left"/>
      <w:pPr>
        <w:ind w:left="401" w:hanging="360"/>
      </w:pPr>
      <w:rPr>
        <w:rFonts w:hint="default"/>
      </w:rPr>
    </w:lvl>
    <w:lvl w:ilvl="1" w:tplc="04090019" w:tentative="1">
      <w:start w:val="1"/>
      <w:numFmt w:val="lowerLetter"/>
      <w:lvlText w:val="%2."/>
      <w:lvlJc w:val="left"/>
      <w:pPr>
        <w:ind w:left="1121" w:hanging="360"/>
      </w:pPr>
    </w:lvl>
    <w:lvl w:ilvl="2" w:tplc="0409001B" w:tentative="1">
      <w:start w:val="1"/>
      <w:numFmt w:val="lowerRoman"/>
      <w:lvlText w:val="%3."/>
      <w:lvlJc w:val="right"/>
      <w:pPr>
        <w:ind w:left="1841" w:hanging="180"/>
      </w:pPr>
    </w:lvl>
    <w:lvl w:ilvl="3" w:tplc="0409000F" w:tentative="1">
      <w:start w:val="1"/>
      <w:numFmt w:val="decimal"/>
      <w:lvlText w:val="%4."/>
      <w:lvlJc w:val="left"/>
      <w:pPr>
        <w:ind w:left="2561" w:hanging="360"/>
      </w:pPr>
    </w:lvl>
    <w:lvl w:ilvl="4" w:tplc="04090019" w:tentative="1">
      <w:start w:val="1"/>
      <w:numFmt w:val="lowerLetter"/>
      <w:lvlText w:val="%5."/>
      <w:lvlJc w:val="left"/>
      <w:pPr>
        <w:ind w:left="3281" w:hanging="360"/>
      </w:pPr>
    </w:lvl>
    <w:lvl w:ilvl="5" w:tplc="0409001B" w:tentative="1">
      <w:start w:val="1"/>
      <w:numFmt w:val="lowerRoman"/>
      <w:lvlText w:val="%6."/>
      <w:lvlJc w:val="right"/>
      <w:pPr>
        <w:ind w:left="4001" w:hanging="180"/>
      </w:pPr>
    </w:lvl>
    <w:lvl w:ilvl="6" w:tplc="0409000F" w:tentative="1">
      <w:start w:val="1"/>
      <w:numFmt w:val="decimal"/>
      <w:lvlText w:val="%7."/>
      <w:lvlJc w:val="left"/>
      <w:pPr>
        <w:ind w:left="4721" w:hanging="360"/>
      </w:pPr>
    </w:lvl>
    <w:lvl w:ilvl="7" w:tplc="04090019" w:tentative="1">
      <w:start w:val="1"/>
      <w:numFmt w:val="lowerLetter"/>
      <w:lvlText w:val="%8."/>
      <w:lvlJc w:val="left"/>
      <w:pPr>
        <w:ind w:left="5441" w:hanging="360"/>
      </w:pPr>
    </w:lvl>
    <w:lvl w:ilvl="8" w:tplc="0409001B" w:tentative="1">
      <w:start w:val="1"/>
      <w:numFmt w:val="lowerRoman"/>
      <w:lvlText w:val="%9."/>
      <w:lvlJc w:val="right"/>
      <w:pPr>
        <w:ind w:left="6161" w:hanging="180"/>
      </w:pPr>
    </w:lvl>
  </w:abstractNum>
  <w:abstractNum w:abstractNumId="5" w15:restartNumberingAfterBreak="0">
    <w:nsid w:val="33AF79D2"/>
    <w:multiLevelType w:val="hybridMultilevel"/>
    <w:tmpl w:val="DCAC2CBE"/>
    <w:lvl w:ilvl="0" w:tplc="DF229D0A">
      <w:start w:val="1"/>
      <w:numFmt w:val="decimal"/>
      <w:lvlText w:val="%1."/>
      <w:lvlJc w:val="left"/>
      <w:pPr>
        <w:tabs>
          <w:tab w:val="num" w:pos="720"/>
        </w:tabs>
        <w:ind w:left="720" w:hanging="360"/>
      </w:pPr>
      <w:rPr>
        <w:rFonts w:hint="default"/>
        <w:lang w:bidi="ar-J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7FE51A7"/>
    <w:multiLevelType w:val="hybridMultilevel"/>
    <w:tmpl w:val="EAC6601C"/>
    <w:lvl w:ilvl="0" w:tplc="A1D60BAA">
      <w:start w:val="1"/>
      <w:numFmt w:val="decimal"/>
      <w:lvlText w:val="%1-"/>
      <w:lvlJc w:val="left"/>
      <w:pPr>
        <w:ind w:left="76" w:hanging="360"/>
      </w:pPr>
      <w:rPr>
        <w:rFonts w:hint="default"/>
      </w:rPr>
    </w:lvl>
    <w:lvl w:ilvl="1" w:tplc="04090019" w:tentative="1">
      <w:start w:val="1"/>
      <w:numFmt w:val="lowerLetter"/>
      <w:lvlText w:val="%2."/>
      <w:lvlJc w:val="left"/>
      <w:pPr>
        <w:ind w:left="796" w:hanging="360"/>
      </w:pPr>
    </w:lvl>
    <w:lvl w:ilvl="2" w:tplc="0409001B" w:tentative="1">
      <w:start w:val="1"/>
      <w:numFmt w:val="lowerRoman"/>
      <w:lvlText w:val="%3."/>
      <w:lvlJc w:val="right"/>
      <w:pPr>
        <w:ind w:left="1516" w:hanging="180"/>
      </w:pPr>
    </w:lvl>
    <w:lvl w:ilvl="3" w:tplc="0409000F" w:tentative="1">
      <w:start w:val="1"/>
      <w:numFmt w:val="decimal"/>
      <w:lvlText w:val="%4."/>
      <w:lvlJc w:val="left"/>
      <w:pPr>
        <w:ind w:left="2236" w:hanging="360"/>
      </w:pPr>
    </w:lvl>
    <w:lvl w:ilvl="4" w:tplc="04090019" w:tentative="1">
      <w:start w:val="1"/>
      <w:numFmt w:val="lowerLetter"/>
      <w:lvlText w:val="%5."/>
      <w:lvlJc w:val="left"/>
      <w:pPr>
        <w:ind w:left="2956" w:hanging="360"/>
      </w:pPr>
    </w:lvl>
    <w:lvl w:ilvl="5" w:tplc="0409001B" w:tentative="1">
      <w:start w:val="1"/>
      <w:numFmt w:val="lowerRoman"/>
      <w:lvlText w:val="%6."/>
      <w:lvlJc w:val="right"/>
      <w:pPr>
        <w:ind w:left="3676" w:hanging="180"/>
      </w:pPr>
    </w:lvl>
    <w:lvl w:ilvl="6" w:tplc="0409000F" w:tentative="1">
      <w:start w:val="1"/>
      <w:numFmt w:val="decimal"/>
      <w:lvlText w:val="%7."/>
      <w:lvlJc w:val="left"/>
      <w:pPr>
        <w:ind w:left="4396" w:hanging="360"/>
      </w:pPr>
    </w:lvl>
    <w:lvl w:ilvl="7" w:tplc="04090019" w:tentative="1">
      <w:start w:val="1"/>
      <w:numFmt w:val="lowerLetter"/>
      <w:lvlText w:val="%8."/>
      <w:lvlJc w:val="left"/>
      <w:pPr>
        <w:ind w:left="5116" w:hanging="360"/>
      </w:pPr>
    </w:lvl>
    <w:lvl w:ilvl="8" w:tplc="0409001B" w:tentative="1">
      <w:start w:val="1"/>
      <w:numFmt w:val="lowerRoman"/>
      <w:lvlText w:val="%9."/>
      <w:lvlJc w:val="right"/>
      <w:pPr>
        <w:ind w:left="5836" w:hanging="180"/>
      </w:pPr>
    </w:lvl>
  </w:abstractNum>
  <w:abstractNum w:abstractNumId="7" w15:restartNumberingAfterBreak="0">
    <w:nsid w:val="43CC1D25"/>
    <w:multiLevelType w:val="hybridMultilevel"/>
    <w:tmpl w:val="B4D4A90E"/>
    <w:lvl w:ilvl="0" w:tplc="3D08CE8E">
      <w:start w:val="1"/>
      <w:numFmt w:val="arabicAlpha"/>
      <w:lvlText w:val="%1-"/>
      <w:lvlJc w:val="left"/>
      <w:pPr>
        <w:ind w:left="401" w:hanging="360"/>
      </w:pPr>
      <w:rPr>
        <w:rFonts w:hint="default"/>
      </w:rPr>
    </w:lvl>
    <w:lvl w:ilvl="1" w:tplc="04090019" w:tentative="1">
      <w:start w:val="1"/>
      <w:numFmt w:val="lowerLetter"/>
      <w:lvlText w:val="%2."/>
      <w:lvlJc w:val="left"/>
      <w:pPr>
        <w:ind w:left="1121" w:hanging="360"/>
      </w:pPr>
    </w:lvl>
    <w:lvl w:ilvl="2" w:tplc="0409001B" w:tentative="1">
      <w:start w:val="1"/>
      <w:numFmt w:val="lowerRoman"/>
      <w:lvlText w:val="%3."/>
      <w:lvlJc w:val="right"/>
      <w:pPr>
        <w:ind w:left="1841" w:hanging="180"/>
      </w:pPr>
    </w:lvl>
    <w:lvl w:ilvl="3" w:tplc="0409000F" w:tentative="1">
      <w:start w:val="1"/>
      <w:numFmt w:val="decimal"/>
      <w:lvlText w:val="%4."/>
      <w:lvlJc w:val="left"/>
      <w:pPr>
        <w:ind w:left="2561" w:hanging="360"/>
      </w:pPr>
    </w:lvl>
    <w:lvl w:ilvl="4" w:tplc="04090019" w:tentative="1">
      <w:start w:val="1"/>
      <w:numFmt w:val="lowerLetter"/>
      <w:lvlText w:val="%5."/>
      <w:lvlJc w:val="left"/>
      <w:pPr>
        <w:ind w:left="3281" w:hanging="360"/>
      </w:pPr>
    </w:lvl>
    <w:lvl w:ilvl="5" w:tplc="0409001B" w:tentative="1">
      <w:start w:val="1"/>
      <w:numFmt w:val="lowerRoman"/>
      <w:lvlText w:val="%6."/>
      <w:lvlJc w:val="right"/>
      <w:pPr>
        <w:ind w:left="4001" w:hanging="180"/>
      </w:pPr>
    </w:lvl>
    <w:lvl w:ilvl="6" w:tplc="0409000F" w:tentative="1">
      <w:start w:val="1"/>
      <w:numFmt w:val="decimal"/>
      <w:lvlText w:val="%7."/>
      <w:lvlJc w:val="left"/>
      <w:pPr>
        <w:ind w:left="4721" w:hanging="360"/>
      </w:pPr>
    </w:lvl>
    <w:lvl w:ilvl="7" w:tplc="04090019" w:tentative="1">
      <w:start w:val="1"/>
      <w:numFmt w:val="lowerLetter"/>
      <w:lvlText w:val="%8."/>
      <w:lvlJc w:val="left"/>
      <w:pPr>
        <w:ind w:left="5441" w:hanging="360"/>
      </w:pPr>
    </w:lvl>
    <w:lvl w:ilvl="8" w:tplc="0409001B" w:tentative="1">
      <w:start w:val="1"/>
      <w:numFmt w:val="lowerRoman"/>
      <w:lvlText w:val="%9."/>
      <w:lvlJc w:val="right"/>
      <w:pPr>
        <w:ind w:left="6161" w:hanging="180"/>
      </w:pPr>
    </w:lvl>
  </w:abstractNum>
  <w:abstractNum w:abstractNumId="8" w15:restartNumberingAfterBreak="0">
    <w:nsid w:val="50DC56B7"/>
    <w:multiLevelType w:val="hybridMultilevel"/>
    <w:tmpl w:val="C4E4031E"/>
    <w:lvl w:ilvl="0" w:tplc="B05E933A">
      <w:start w:val="1"/>
      <w:numFmt w:val="arabicAlpha"/>
      <w:lvlText w:val="%1-"/>
      <w:lvlJc w:val="left"/>
      <w:pPr>
        <w:ind w:left="-25" w:hanging="360"/>
      </w:pPr>
      <w:rPr>
        <w:rFonts w:hint="default"/>
      </w:rPr>
    </w:lvl>
    <w:lvl w:ilvl="1" w:tplc="04090019" w:tentative="1">
      <w:start w:val="1"/>
      <w:numFmt w:val="lowerLetter"/>
      <w:lvlText w:val="%2."/>
      <w:lvlJc w:val="left"/>
      <w:pPr>
        <w:ind w:left="695" w:hanging="360"/>
      </w:pPr>
    </w:lvl>
    <w:lvl w:ilvl="2" w:tplc="0409001B" w:tentative="1">
      <w:start w:val="1"/>
      <w:numFmt w:val="lowerRoman"/>
      <w:lvlText w:val="%3."/>
      <w:lvlJc w:val="right"/>
      <w:pPr>
        <w:ind w:left="1415" w:hanging="180"/>
      </w:pPr>
    </w:lvl>
    <w:lvl w:ilvl="3" w:tplc="0409000F" w:tentative="1">
      <w:start w:val="1"/>
      <w:numFmt w:val="decimal"/>
      <w:lvlText w:val="%4."/>
      <w:lvlJc w:val="left"/>
      <w:pPr>
        <w:ind w:left="2135" w:hanging="360"/>
      </w:pPr>
    </w:lvl>
    <w:lvl w:ilvl="4" w:tplc="04090019" w:tentative="1">
      <w:start w:val="1"/>
      <w:numFmt w:val="lowerLetter"/>
      <w:lvlText w:val="%5."/>
      <w:lvlJc w:val="left"/>
      <w:pPr>
        <w:ind w:left="2855" w:hanging="360"/>
      </w:pPr>
    </w:lvl>
    <w:lvl w:ilvl="5" w:tplc="0409001B" w:tentative="1">
      <w:start w:val="1"/>
      <w:numFmt w:val="lowerRoman"/>
      <w:lvlText w:val="%6."/>
      <w:lvlJc w:val="right"/>
      <w:pPr>
        <w:ind w:left="3575" w:hanging="180"/>
      </w:pPr>
    </w:lvl>
    <w:lvl w:ilvl="6" w:tplc="0409000F" w:tentative="1">
      <w:start w:val="1"/>
      <w:numFmt w:val="decimal"/>
      <w:lvlText w:val="%7."/>
      <w:lvlJc w:val="left"/>
      <w:pPr>
        <w:ind w:left="4295" w:hanging="360"/>
      </w:pPr>
    </w:lvl>
    <w:lvl w:ilvl="7" w:tplc="04090019" w:tentative="1">
      <w:start w:val="1"/>
      <w:numFmt w:val="lowerLetter"/>
      <w:lvlText w:val="%8."/>
      <w:lvlJc w:val="left"/>
      <w:pPr>
        <w:ind w:left="5015" w:hanging="360"/>
      </w:pPr>
    </w:lvl>
    <w:lvl w:ilvl="8" w:tplc="0409001B" w:tentative="1">
      <w:start w:val="1"/>
      <w:numFmt w:val="lowerRoman"/>
      <w:lvlText w:val="%9."/>
      <w:lvlJc w:val="right"/>
      <w:pPr>
        <w:ind w:left="5735" w:hanging="180"/>
      </w:pPr>
    </w:lvl>
  </w:abstractNum>
  <w:abstractNum w:abstractNumId="9" w15:restartNumberingAfterBreak="0">
    <w:nsid w:val="58C96973"/>
    <w:multiLevelType w:val="hybridMultilevel"/>
    <w:tmpl w:val="2BEC76F0"/>
    <w:lvl w:ilvl="0" w:tplc="52FE676C">
      <w:start w:val="1"/>
      <w:numFmt w:val="arabicAlpha"/>
      <w:lvlText w:val="%1-"/>
      <w:lvlJc w:val="left"/>
      <w:pPr>
        <w:ind w:left="401" w:hanging="360"/>
      </w:pPr>
      <w:rPr>
        <w:rFonts w:hint="default"/>
      </w:rPr>
    </w:lvl>
    <w:lvl w:ilvl="1" w:tplc="04090019" w:tentative="1">
      <w:start w:val="1"/>
      <w:numFmt w:val="lowerLetter"/>
      <w:lvlText w:val="%2."/>
      <w:lvlJc w:val="left"/>
      <w:pPr>
        <w:ind w:left="1121" w:hanging="360"/>
      </w:pPr>
    </w:lvl>
    <w:lvl w:ilvl="2" w:tplc="0409001B" w:tentative="1">
      <w:start w:val="1"/>
      <w:numFmt w:val="lowerRoman"/>
      <w:lvlText w:val="%3."/>
      <w:lvlJc w:val="right"/>
      <w:pPr>
        <w:ind w:left="1841" w:hanging="180"/>
      </w:pPr>
    </w:lvl>
    <w:lvl w:ilvl="3" w:tplc="0409000F" w:tentative="1">
      <w:start w:val="1"/>
      <w:numFmt w:val="decimal"/>
      <w:lvlText w:val="%4."/>
      <w:lvlJc w:val="left"/>
      <w:pPr>
        <w:ind w:left="2561" w:hanging="360"/>
      </w:pPr>
    </w:lvl>
    <w:lvl w:ilvl="4" w:tplc="04090019" w:tentative="1">
      <w:start w:val="1"/>
      <w:numFmt w:val="lowerLetter"/>
      <w:lvlText w:val="%5."/>
      <w:lvlJc w:val="left"/>
      <w:pPr>
        <w:ind w:left="3281" w:hanging="360"/>
      </w:pPr>
    </w:lvl>
    <w:lvl w:ilvl="5" w:tplc="0409001B" w:tentative="1">
      <w:start w:val="1"/>
      <w:numFmt w:val="lowerRoman"/>
      <w:lvlText w:val="%6."/>
      <w:lvlJc w:val="right"/>
      <w:pPr>
        <w:ind w:left="4001" w:hanging="180"/>
      </w:pPr>
    </w:lvl>
    <w:lvl w:ilvl="6" w:tplc="0409000F" w:tentative="1">
      <w:start w:val="1"/>
      <w:numFmt w:val="decimal"/>
      <w:lvlText w:val="%7."/>
      <w:lvlJc w:val="left"/>
      <w:pPr>
        <w:ind w:left="4721" w:hanging="360"/>
      </w:pPr>
    </w:lvl>
    <w:lvl w:ilvl="7" w:tplc="04090019" w:tentative="1">
      <w:start w:val="1"/>
      <w:numFmt w:val="lowerLetter"/>
      <w:lvlText w:val="%8."/>
      <w:lvlJc w:val="left"/>
      <w:pPr>
        <w:ind w:left="5441" w:hanging="360"/>
      </w:pPr>
    </w:lvl>
    <w:lvl w:ilvl="8" w:tplc="0409001B" w:tentative="1">
      <w:start w:val="1"/>
      <w:numFmt w:val="lowerRoman"/>
      <w:lvlText w:val="%9."/>
      <w:lvlJc w:val="right"/>
      <w:pPr>
        <w:ind w:left="6161" w:hanging="180"/>
      </w:pPr>
    </w:lvl>
  </w:abstractNum>
  <w:abstractNum w:abstractNumId="10" w15:restartNumberingAfterBreak="0">
    <w:nsid w:val="5D4F6460"/>
    <w:multiLevelType w:val="hybridMultilevel"/>
    <w:tmpl w:val="B0449D5C"/>
    <w:lvl w:ilvl="0" w:tplc="48181ACE">
      <w:start w:val="1"/>
      <w:numFmt w:val="decimal"/>
      <w:lvlText w:val="%1."/>
      <w:lvlJc w:val="left"/>
      <w:pPr>
        <w:tabs>
          <w:tab w:val="num" w:pos="720"/>
        </w:tabs>
        <w:ind w:left="720" w:hanging="360"/>
      </w:pPr>
      <w:rPr>
        <w:rFonts w:hint="default"/>
        <w:lang w:bidi="ar-J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714959EA"/>
    <w:multiLevelType w:val="hybridMultilevel"/>
    <w:tmpl w:val="074E98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BD1605C"/>
    <w:multiLevelType w:val="hybridMultilevel"/>
    <w:tmpl w:val="34E0DB0C"/>
    <w:lvl w:ilvl="0" w:tplc="A9966AD6">
      <w:start w:val="1"/>
      <w:numFmt w:val="arabicAlpha"/>
      <w:lvlText w:val="%1-"/>
      <w:lvlJc w:val="left"/>
      <w:pPr>
        <w:ind w:left="785" w:hanging="360"/>
      </w:pPr>
      <w:rPr>
        <w:rFonts w:hint="default"/>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13" w15:restartNumberingAfterBreak="0">
    <w:nsid w:val="7E944453"/>
    <w:multiLevelType w:val="hybridMultilevel"/>
    <w:tmpl w:val="34E0DB0C"/>
    <w:lvl w:ilvl="0" w:tplc="A9966AD6">
      <w:start w:val="1"/>
      <w:numFmt w:val="arabicAlpha"/>
      <w:lvlText w:val="%1-"/>
      <w:lvlJc w:val="left"/>
      <w:pPr>
        <w:ind w:left="761" w:hanging="360"/>
      </w:pPr>
      <w:rPr>
        <w:rFonts w:hint="default"/>
      </w:rPr>
    </w:lvl>
    <w:lvl w:ilvl="1" w:tplc="04090019" w:tentative="1">
      <w:start w:val="1"/>
      <w:numFmt w:val="lowerLetter"/>
      <w:lvlText w:val="%2."/>
      <w:lvlJc w:val="left"/>
      <w:pPr>
        <w:ind w:left="1481" w:hanging="360"/>
      </w:pPr>
    </w:lvl>
    <w:lvl w:ilvl="2" w:tplc="0409001B" w:tentative="1">
      <w:start w:val="1"/>
      <w:numFmt w:val="lowerRoman"/>
      <w:lvlText w:val="%3."/>
      <w:lvlJc w:val="right"/>
      <w:pPr>
        <w:ind w:left="2201" w:hanging="180"/>
      </w:pPr>
    </w:lvl>
    <w:lvl w:ilvl="3" w:tplc="0409000F" w:tentative="1">
      <w:start w:val="1"/>
      <w:numFmt w:val="decimal"/>
      <w:lvlText w:val="%4."/>
      <w:lvlJc w:val="left"/>
      <w:pPr>
        <w:ind w:left="2921" w:hanging="360"/>
      </w:pPr>
    </w:lvl>
    <w:lvl w:ilvl="4" w:tplc="04090019" w:tentative="1">
      <w:start w:val="1"/>
      <w:numFmt w:val="lowerLetter"/>
      <w:lvlText w:val="%5."/>
      <w:lvlJc w:val="left"/>
      <w:pPr>
        <w:ind w:left="3641" w:hanging="360"/>
      </w:pPr>
    </w:lvl>
    <w:lvl w:ilvl="5" w:tplc="0409001B" w:tentative="1">
      <w:start w:val="1"/>
      <w:numFmt w:val="lowerRoman"/>
      <w:lvlText w:val="%6."/>
      <w:lvlJc w:val="right"/>
      <w:pPr>
        <w:ind w:left="4361" w:hanging="180"/>
      </w:pPr>
    </w:lvl>
    <w:lvl w:ilvl="6" w:tplc="0409000F" w:tentative="1">
      <w:start w:val="1"/>
      <w:numFmt w:val="decimal"/>
      <w:lvlText w:val="%7."/>
      <w:lvlJc w:val="left"/>
      <w:pPr>
        <w:ind w:left="5081" w:hanging="360"/>
      </w:pPr>
    </w:lvl>
    <w:lvl w:ilvl="7" w:tplc="04090019" w:tentative="1">
      <w:start w:val="1"/>
      <w:numFmt w:val="lowerLetter"/>
      <w:lvlText w:val="%8."/>
      <w:lvlJc w:val="left"/>
      <w:pPr>
        <w:ind w:left="5801" w:hanging="360"/>
      </w:pPr>
    </w:lvl>
    <w:lvl w:ilvl="8" w:tplc="0409001B" w:tentative="1">
      <w:start w:val="1"/>
      <w:numFmt w:val="lowerRoman"/>
      <w:lvlText w:val="%9."/>
      <w:lvlJc w:val="right"/>
      <w:pPr>
        <w:ind w:left="6521" w:hanging="180"/>
      </w:pPr>
    </w:lvl>
  </w:abstractNum>
  <w:abstractNum w:abstractNumId="14" w15:restartNumberingAfterBreak="0">
    <w:nsid w:val="7FC1752F"/>
    <w:multiLevelType w:val="hybridMultilevel"/>
    <w:tmpl w:val="CA2690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10"/>
  </w:num>
  <w:num w:numId="3">
    <w:abstractNumId w:val="2"/>
  </w:num>
  <w:num w:numId="4">
    <w:abstractNumId w:val="9"/>
  </w:num>
  <w:num w:numId="5">
    <w:abstractNumId w:val="7"/>
  </w:num>
  <w:num w:numId="6">
    <w:abstractNumId w:val="4"/>
  </w:num>
  <w:num w:numId="7">
    <w:abstractNumId w:val="0"/>
  </w:num>
  <w:num w:numId="8">
    <w:abstractNumId w:val="8"/>
  </w:num>
  <w:num w:numId="9">
    <w:abstractNumId w:val="11"/>
  </w:num>
  <w:num w:numId="10">
    <w:abstractNumId w:val="14"/>
  </w:num>
  <w:num w:numId="11">
    <w:abstractNumId w:val="1"/>
  </w:num>
  <w:num w:numId="12">
    <w:abstractNumId w:val="3"/>
  </w:num>
  <w:num w:numId="13">
    <w:abstractNumId w:val="13"/>
  </w:num>
  <w:num w:numId="14">
    <w:abstractNumId w:val="12"/>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46DB"/>
    <w:rsid w:val="00003562"/>
    <w:rsid w:val="000043DF"/>
    <w:rsid w:val="00005AEE"/>
    <w:rsid w:val="00014144"/>
    <w:rsid w:val="000146E5"/>
    <w:rsid w:val="00017A18"/>
    <w:rsid w:val="00020F7B"/>
    <w:rsid w:val="00021932"/>
    <w:rsid w:val="00030046"/>
    <w:rsid w:val="000444E3"/>
    <w:rsid w:val="00051F05"/>
    <w:rsid w:val="0005451C"/>
    <w:rsid w:val="00054749"/>
    <w:rsid w:val="00060306"/>
    <w:rsid w:val="00072756"/>
    <w:rsid w:val="00087831"/>
    <w:rsid w:val="00092B0F"/>
    <w:rsid w:val="00095B43"/>
    <w:rsid w:val="00097447"/>
    <w:rsid w:val="000A013D"/>
    <w:rsid w:val="000A31D7"/>
    <w:rsid w:val="000A454B"/>
    <w:rsid w:val="000A5E12"/>
    <w:rsid w:val="000B42E5"/>
    <w:rsid w:val="000C1D50"/>
    <w:rsid w:val="000C31B1"/>
    <w:rsid w:val="000E0F36"/>
    <w:rsid w:val="000E37D2"/>
    <w:rsid w:val="000E758A"/>
    <w:rsid w:val="000E7B98"/>
    <w:rsid w:val="000F1D3C"/>
    <w:rsid w:val="00102354"/>
    <w:rsid w:val="001049E6"/>
    <w:rsid w:val="0010564E"/>
    <w:rsid w:val="00110B06"/>
    <w:rsid w:val="00116972"/>
    <w:rsid w:val="00122A22"/>
    <w:rsid w:val="00126CDC"/>
    <w:rsid w:val="00132C55"/>
    <w:rsid w:val="001417DF"/>
    <w:rsid w:val="00141FB9"/>
    <w:rsid w:val="00164718"/>
    <w:rsid w:val="00180FBC"/>
    <w:rsid w:val="001842D2"/>
    <w:rsid w:val="00195BEF"/>
    <w:rsid w:val="00196B2F"/>
    <w:rsid w:val="001C2247"/>
    <w:rsid w:val="001C4970"/>
    <w:rsid w:val="001D0C14"/>
    <w:rsid w:val="001F33B7"/>
    <w:rsid w:val="0020085E"/>
    <w:rsid w:val="00201431"/>
    <w:rsid w:val="0020178C"/>
    <w:rsid w:val="00204D29"/>
    <w:rsid w:val="002064D0"/>
    <w:rsid w:val="002118D8"/>
    <w:rsid w:val="00211E9C"/>
    <w:rsid w:val="00215821"/>
    <w:rsid w:val="002164EF"/>
    <w:rsid w:val="00216E96"/>
    <w:rsid w:val="00227D34"/>
    <w:rsid w:val="0023381A"/>
    <w:rsid w:val="00234EA0"/>
    <w:rsid w:val="0023598D"/>
    <w:rsid w:val="00242D22"/>
    <w:rsid w:val="00242D94"/>
    <w:rsid w:val="00243258"/>
    <w:rsid w:val="00246951"/>
    <w:rsid w:val="00251BD8"/>
    <w:rsid w:val="00254892"/>
    <w:rsid w:val="00257EF7"/>
    <w:rsid w:val="00261C79"/>
    <w:rsid w:val="00265E14"/>
    <w:rsid w:val="002661F3"/>
    <w:rsid w:val="00270586"/>
    <w:rsid w:val="00272034"/>
    <w:rsid w:val="0027417C"/>
    <w:rsid w:val="002828A5"/>
    <w:rsid w:val="002864BE"/>
    <w:rsid w:val="002866BC"/>
    <w:rsid w:val="002A1CB2"/>
    <w:rsid w:val="002A3A30"/>
    <w:rsid w:val="002A4486"/>
    <w:rsid w:val="002B4877"/>
    <w:rsid w:val="002C1AF6"/>
    <w:rsid w:val="002C22EA"/>
    <w:rsid w:val="002C27BB"/>
    <w:rsid w:val="002C6B67"/>
    <w:rsid w:val="002C7FD0"/>
    <w:rsid w:val="002D4BCD"/>
    <w:rsid w:val="002D569C"/>
    <w:rsid w:val="002E3028"/>
    <w:rsid w:val="002E65D7"/>
    <w:rsid w:val="002F5CF0"/>
    <w:rsid w:val="002F61F4"/>
    <w:rsid w:val="00302A42"/>
    <w:rsid w:val="00304D4A"/>
    <w:rsid w:val="00305854"/>
    <w:rsid w:val="0030666C"/>
    <w:rsid w:val="003078C8"/>
    <w:rsid w:val="00316451"/>
    <w:rsid w:val="003334B1"/>
    <w:rsid w:val="00334EE2"/>
    <w:rsid w:val="003400B7"/>
    <w:rsid w:val="00341C47"/>
    <w:rsid w:val="00341D7E"/>
    <w:rsid w:val="0034589F"/>
    <w:rsid w:val="0035505F"/>
    <w:rsid w:val="00363823"/>
    <w:rsid w:val="0036457B"/>
    <w:rsid w:val="003714B6"/>
    <w:rsid w:val="00371C0E"/>
    <w:rsid w:val="0037633E"/>
    <w:rsid w:val="00377C07"/>
    <w:rsid w:val="00396C3F"/>
    <w:rsid w:val="003A0BD6"/>
    <w:rsid w:val="003A5959"/>
    <w:rsid w:val="003B0C5B"/>
    <w:rsid w:val="003B75C3"/>
    <w:rsid w:val="003C04C0"/>
    <w:rsid w:val="003C6661"/>
    <w:rsid w:val="003D180D"/>
    <w:rsid w:val="003D1C35"/>
    <w:rsid w:val="003D4F47"/>
    <w:rsid w:val="003E6032"/>
    <w:rsid w:val="003E75E2"/>
    <w:rsid w:val="003F421A"/>
    <w:rsid w:val="003F42BB"/>
    <w:rsid w:val="003F444B"/>
    <w:rsid w:val="00414913"/>
    <w:rsid w:val="004401EF"/>
    <w:rsid w:val="00440FFA"/>
    <w:rsid w:val="004673FE"/>
    <w:rsid w:val="004701D1"/>
    <w:rsid w:val="0047508D"/>
    <w:rsid w:val="00475B8C"/>
    <w:rsid w:val="00481A1B"/>
    <w:rsid w:val="0048428A"/>
    <w:rsid w:val="004908C0"/>
    <w:rsid w:val="004914D1"/>
    <w:rsid w:val="00493D11"/>
    <w:rsid w:val="004A1854"/>
    <w:rsid w:val="004A3D47"/>
    <w:rsid w:val="004B073B"/>
    <w:rsid w:val="004C2DD4"/>
    <w:rsid w:val="004E0657"/>
    <w:rsid w:val="004E3D16"/>
    <w:rsid w:val="004F0C5F"/>
    <w:rsid w:val="004F647B"/>
    <w:rsid w:val="0051174D"/>
    <w:rsid w:val="00524329"/>
    <w:rsid w:val="00531B60"/>
    <w:rsid w:val="0053378E"/>
    <w:rsid w:val="00540DA1"/>
    <w:rsid w:val="00553223"/>
    <w:rsid w:val="0055706D"/>
    <w:rsid w:val="00557242"/>
    <w:rsid w:val="00563A20"/>
    <w:rsid w:val="00575732"/>
    <w:rsid w:val="005758E0"/>
    <w:rsid w:val="00580765"/>
    <w:rsid w:val="005816EE"/>
    <w:rsid w:val="00582E6D"/>
    <w:rsid w:val="005B651B"/>
    <w:rsid w:val="005C0CFC"/>
    <w:rsid w:val="005C16A1"/>
    <w:rsid w:val="005C348D"/>
    <w:rsid w:val="005C6716"/>
    <w:rsid w:val="005D706A"/>
    <w:rsid w:val="005E5CA9"/>
    <w:rsid w:val="005E7DCF"/>
    <w:rsid w:val="005F0712"/>
    <w:rsid w:val="005F69AD"/>
    <w:rsid w:val="00600AE0"/>
    <w:rsid w:val="00604D5A"/>
    <w:rsid w:val="00612835"/>
    <w:rsid w:val="0061566A"/>
    <w:rsid w:val="006203BD"/>
    <w:rsid w:val="00622D88"/>
    <w:rsid w:val="00625A09"/>
    <w:rsid w:val="00635E1E"/>
    <w:rsid w:val="0063746C"/>
    <w:rsid w:val="00650094"/>
    <w:rsid w:val="006500B9"/>
    <w:rsid w:val="006507DE"/>
    <w:rsid w:val="00655FC2"/>
    <w:rsid w:val="00657645"/>
    <w:rsid w:val="00665F82"/>
    <w:rsid w:val="006708F0"/>
    <w:rsid w:val="0067179A"/>
    <w:rsid w:val="006741D2"/>
    <w:rsid w:val="00677206"/>
    <w:rsid w:val="00680069"/>
    <w:rsid w:val="006910EB"/>
    <w:rsid w:val="006950FA"/>
    <w:rsid w:val="006A1713"/>
    <w:rsid w:val="006A2415"/>
    <w:rsid w:val="006A352B"/>
    <w:rsid w:val="006B492C"/>
    <w:rsid w:val="006B799C"/>
    <w:rsid w:val="006C1C3E"/>
    <w:rsid w:val="006C6197"/>
    <w:rsid w:val="006C74B7"/>
    <w:rsid w:val="006D35A2"/>
    <w:rsid w:val="006E13BB"/>
    <w:rsid w:val="006E6388"/>
    <w:rsid w:val="006F72C3"/>
    <w:rsid w:val="006F7F6C"/>
    <w:rsid w:val="00700DA9"/>
    <w:rsid w:val="00702CB9"/>
    <w:rsid w:val="00705498"/>
    <w:rsid w:val="007073AF"/>
    <w:rsid w:val="00711CF4"/>
    <w:rsid w:val="00712648"/>
    <w:rsid w:val="00723240"/>
    <w:rsid w:val="007247B3"/>
    <w:rsid w:val="00730C5D"/>
    <w:rsid w:val="007347FC"/>
    <w:rsid w:val="00737DF9"/>
    <w:rsid w:val="0074151A"/>
    <w:rsid w:val="00746C3A"/>
    <w:rsid w:val="00754493"/>
    <w:rsid w:val="00754AED"/>
    <w:rsid w:val="007559E8"/>
    <w:rsid w:val="00756FB8"/>
    <w:rsid w:val="0076032A"/>
    <w:rsid w:val="00760E8E"/>
    <w:rsid w:val="00773CAD"/>
    <w:rsid w:val="00775CBD"/>
    <w:rsid w:val="00787690"/>
    <w:rsid w:val="00791B10"/>
    <w:rsid w:val="007A3D48"/>
    <w:rsid w:val="007A603B"/>
    <w:rsid w:val="007B3F55"/>
    <w:rsid w:val="007C3508"/>
    <w:rsid w:val="007C4556"/>
    <w:rsid w:val="007C61FE"/>
    <w:rsid w:val="007E4431"/>
    <w:rsid w:val="007F5ABB"/>
    <w:rsid w:val="00806E95"/>
    <w:rsid w:val="00820877"/>
    <w:rsid w:val="008236B4"/>
    <w:rsid w:val="00826741"/>
    <w:rsid w:val="00831F05"/>
    <w:rsid w:val="008618C4"/>
    <w:rsid w:val="008651B0"/>
    <w:rsid w:val="008659F9"/>
    <w:rsid w:val="00872279"/>
    <w:rsid w:val="0087567B"/>
    <w:rsid w:val="00880047"/>
    <w:rsid w:val="00892B92"/>
    <w:rsid w:val="008A211E"/>
    <w:rsid w:val="008A53E0"/>
    <w:rsid w:val="008A7C74"/>
    <w:rsid w:val="008B048E"/>
    <w:rsid w:val="008B1B3B"/>
    <w:rsid w:val="008C15EB"/>
    <w:rsid w:val="008C30DC"/>
    <w:rsid w:val="008C6683"/>
    <w:rsid w:val="008D0EAE"/>
    <w:rsid w:val="008D28BC"/>
    <w:rsid w:val="008D2B6D"/>
    <w:rsid w:val="008E0BDC"/>
    <w:rsid w:val="00900B86"/>
    <w:rsid w:val="00902168"/>
    <w:rsid w:val="00902B5C"/>
    <w:rsid w:val="009036B9"/>
    <w:rsid w:val="009365CE"/>
    <w:rsid w:val="009378D8"/>
    <w:rsid w:val="00945783"/>
    <w:rsid w:val="0095104F"/>
    <w:rsid w:val="009519D9"/>
    <w:rsid w:val="00956D47"/>
    <w:rsid w:val="00961C77"/>
    <w:rsid w:val="009661B5"/>
    <w:rsid w:val="009852A2"/>
    <w:rsid w:val="00992DCA"/>
    <w:rsid w:val="009A142B"/>
    <w:rsid w:val="009B0BF7"/>
    <w:rsid w:val="009B3C88"/>
    <w:rsid w:val="009E1891"/>
    <w:rsid w:val="009E1E5D"/>
    <w:rsid w:val="009E32F7"/>
    <w:rsid w:val="009F3A93"/>
    <w:rsid w:val="009F4AED"/>
    <w:rsid w:val="009F6F70"/>
    <w:rsid w:val="00A0147E"/>
    <w:rsid w:val="00A0175C"/>
    <w:rsid w:val="00A0748D"/>
    <w:rsid w:val="00A3147D"/>
    <w:rsid w:val="00A501CE"/>
    <w:rsid w:val="00A50A8C"/>
    <w:rsid w:val="00A5589A"/>
    <w:rsid w:val="00A5662D"/>
    <w:rsid w:val="00A75A69"/>
    <w:rsid w:val="00A818FA"/>
    <w:rsid w:val="00A905D7"/>
    <w:rsid w:val="00A949C6"/>
    <w:rsid w:val="00A973B6"/>
    <w:rsid w:val="00AA3B15"/>
    <w:rsid w:val="00AB27C8"/>
    <w:rsid w:val="00AB2997"/>
    <w:rsid w:val="00AB5DD4"/>
    <w:rsid w:val="00AB7108"/>
    <w:rsid w:val="00AC10E4"/>
    <w:rsid w:val="00AC36F6"/>
    <w:rsid w:val="00AC55F2"/>
    <w:rsid w:val="00AD2097"/>
    <w:rsid w:val="00AD65B0"/>
    <w:rsid w:val="00AD7C52"/>
    <w:rsid w:val="00AD7D3A"/>
    <w:rsid w:val="00AE2B40"/>
    <w:rsid w:val="00B24008"/>
    <w:rsid w:val="00B245C4"/>
    <w:rsid w:val="00B2795D"/>
    <w:rsid w:val="00B3008C"/>
    <w:rsid w:val="00B37C3E"/>
    <w:rsid w:val="00B46AA8"/>
    <w:rsid w:val="00B57A95"/>
    <w:rsid w:val="00B62991"/>
    <w:rsid w:val="00B76E23"/>
    <w:rsid w:val="00B82E60"/>
    <w:rsid w:val="00B93A93"/>
    <w:rsid w:val="00B94A11"/>
    <w:rsid w:val="00B94F5B"/>
    <w:rsid w:val="00BA034F"/>
    <w:rsid w:val="00BA5781"/>
    <w:rsid w:val="00BC2524"/>
    <w:rsid w:val="00BC5B26"/>
    <w:rsid w:val="00BD0465"/>
    <w:rsid w:val="00BD7A6E"/>
    <w:rsid w:val="00BE79DE"/>
    <w:rsid w:val="00BE7DD3"/>
    <w:rsid w:val="00BF524A"/>
    <w:rsid w:val="00C06020"/>
    <w:rsid w:val="00C06502"/>
    <w:rsid w:val="00C15773"/>
    <w:rsid w:val="00C24212"/>
    <w:rsid w:val="00C32F0B"/>
    <w:rsid w:val="00C37CD9"/>
    <w:rsid w:val="00C45D3B"/>
    <w:rsid w:val="00C56C1A"/>
    <w:rsid w:val="00C61A37"/>
    <w:rsid w:val="00C65A24"/>
    <w:rsid w:val="00C74431"/>
    <w:rsid w:val="00C761BF"/>
    <w:rsid w:val="00C77C3C"/>
    <w:rsid w:val="00C83868"/>
    <w:rsid w:val="00C85DA6"/>
    <w:rsid w:val="00C9365C"/>
    <w:rsid w:val="00C93AA5"/>
    <w:rsid w:val="00C97E6F"/>
    <w:rsid w:val="00CA174B"/>
    <w:rsid w:val="00CA1FCC"/>
    <w:rsid w:val="00CA4A63"/>
    <w:rsid w:val="00CB66A7"/>
    <w:rsid w:val="00CC09A2"/>
    <w:rsid w:val="00CC6E1D"/>
    <w:rsid w:val="00CD0D70"/>
    <w:rsid w:val="00CD43C8"/>
    <w:rsid w:val="00CD62DD"/>
    <w:rsid w:val="00CD665F"/>
    <w:rsid w:val="00CD75C4"/>
    <w:rsid w:val="00CE05F2"/>
    <w:rsid w:val="00CF47AE"/>
    <w:rsid w:val="00D0622D"/>
    <w:rsid w:val="00D12089"/>
    <w:rsid w:val="00D155C0"/>
    <w:rsid w:val="00D17316"/>
    <w:rsid w:val="00D21F24"/>
    <w:rsid w:val="00D23E2D"/>
    <w:rsid w:val="00D2690E"/>
    <w:rsid w:val="00D344C1"/>
    <w:rsid w:val="00D41853"/>
    <w:rsid w:val="00D449E7"/>
    <w:rsid w:val="00D64111"/>
    <w:rsid w:val="00D643C5"/>
    <w:rsid w:val="00D64916"/>
    <w:rsid w:val="00D75B51"/>
    <w:rsid w:val="00D75D51"/>
    <w:rsid w:val="00D76DB6"/>
    <w:rsid w:val="00D91429"/>
    <w:rsid w:val="00DB0FEF"/>
    <w:rsid w:val="00DB3225"/>
    <w:rsid w:val="00DB39C2"/>
    <w:rsid w:val="00DB5D5C"/>
    <w:rsid w:val="00DC0356"/>
    <w:rsid w:val="00DC524B"/>
    <w:rsid w:val="00DC562D"/>
    <w:rsid w:val="00DD09C6"/>
    <w:rsid w:val="00DF1234"/>
    <w:rsid w:val="00DF2F95"/>
    <w:rsid w:val="00E13667"/>
    <w:rsid w:val="00E15E33"/>
    <w:rsid w:val="00E264E1"/>
    <w:rsid w:val="00E30918"/>
    <w:rsid w:val="00E319EA"/>
    <w:rsid w:val="00E3340A"/>
    <w:rsid w:val="00E33814"/>
    <w:rsid w:val="00E369E7"/>
    <w:rsid w:val="00E36D4E"/>
    <w:rsid w:val="00E52CED"/>
    <w:rsid w:val="00E5312F"/>
    <w:rsid w:val="00E54911"/>
    <w:rsid w:val="00E561CC"/>
    <w:rsid w:val="00E62F93"/>
    <w:rsid w:val="00E64714"/>
    <w:rsid w:val="00E701C8"/>
    <w:rsid w:val="00E722CD"/>
    <w:rsid w:val="00E771A7"/>
    <w:rsid w:val="00E84F07"/>
    <w:rsid w:val="00E933FD"/>
    <w:rsid w:val="00EA6AC6"/>
    <w:rsid w:val="00EB03FC"/>
    <w:rsid w:val="00EB603A"/>
    <w:rsid w:val="00EC0E13"/>
    <w:rsid w:val="00EC2874"/>
    <w:rsid w:val="00ED2963"/>
    <w:rsid w:val="00EE2659"/>
    <w:rsid w:val="00EF0969"/>
    <w:rsid w:val="00EF41A4"/>
    <w:rsid w:val="00EF5D27"/>
    <w:rsid w:val="00F01434"/>
    <w:rsid w:val="00F03BC6"/>
    <w:rsid w:val="00F03BEC"/>
    <w:rsid w:val="00F06FBA"/>
    <w:rsid w:val="00F17B76"/>
    <w:rsid w:val="00F23F30"/>
    <w:rsid w:val="00F25398"/>
    <w:rsid w:val="00F271A5"/>
    <w:rsid w:val="00F308D7"/>
    <w:rsid w:val="00F346DB"/>
    <w:rsid w:val="00F404AE"/>
    <w:rsid w:val="00F4631A"/>
    <w:rsid w:val="00F51005"/>
    <w:rsid w:val="00F621E7"/>
    <w:rsid w:val="00F70A51"/>
    <w:rsid w:val="00F74265"/>
    <w:rsid w:val="00F80A33"/>
    <w:rsid w:val="00F85DA4"/>
    <w:rsid w:val="00F917CD"/>
    <w:rsid w:val="00F9367F"/>
    <w:rsid w:val="00FB20B8"/>
    <w:rsid w:val="00FB2CA2"/>
    <w:rsid w:val="00FB723A"/>
    <w:rsid w:val="00FC1E0E"/>
    <w:rsid w:val="00FC7193"/>
    <w:rsid w:val="00FD037B"/>
    <w:rsid w:val="00FD0923"/>
    <w:rsid w:val="00FD1401"/>
    <w:rsid w:val="00FE412A"/>
    <w:rsid w:val="00FF36C0"/>
    <w:rsid w:val="00FF67B8"/>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E8C2D35-12F6-43D6-869D-57064D78A1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1C79"/>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346D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8D0EAE"/>
    <w:pPr>
      <w:ind w:left="720"/>
      <w:contextualSpacing/>
    </w:pPr>
  </w:style>
  <w:style w:type="paragraph" w:styleId="Header">
    <w:name w:val="header"/>
    <w:basedOn w:val="Normal"/>
    <w:link w:val="HeaderChar"/>
    <w:uiPriority w:val="99"/>
    <w:unhideWhenUsed/>
    <w:rsid w:val="00257EF7"/>
    <w:pPr>
      <w:tabs>
        <w:tab w:val="center" w:pos="4153"/>
        <w:tab w:val="right" w:pos="8306"/>
      </w:tabs>
      <w:spacing w:after="0" w:line="240" w:lineRule="auto"/>
    </w:pPr>
  </w:style>
  <w:style w:type="character" w:customStyle="1" w:styleId="HeaderChar">
    <w:name w:val="Header Char"/>
    <w:basedOn w:val="DefaultParagraphFont"/>
    <w:link w:val="Header"/>
    <w:uiPriority w:val="99"/>
    <w:rsid w:val="00257EF7"/>
  </w:style>
  <w:style w:type="paragraph" w:styleId="Footer">
    <w:name w:val="footer"/>
    <w:basedOn w:val="Normal"/>
    <w:link w:val="FooterChar"/>
    <w:uiPriority w:val="99"/>
    <w:unhideWhenUsed/>
    <w:rsid w:val="00257EF7"/>
    <w:pPr>
      <w:tabs>
        <w:tab w:val="center" w:pos="4153"/>
        <w:tab w:val="right" w:pos="8306"/>
      </w:tabs>
      <w:spacing w:after="0" w:line="240" w:lineRule="auto"/>
    </w:pPr>
  </w:style>
  <w:style w:type="character" w:customStyle="1" w:styleId="FooterChar">
    <w:name w:val="Footer Char"/>
    <w:basedOn w:val="DefaultParagraphFont"/>
    <w:link w:val="Footer"/>
    <w:uiPriority w:val="99"/>
    <w:rsid w:val="00257EF7"/>
  </w:style>
  <w:style w:type="paragraph" w:styleId="BalloonText">
    <w:name w:val="Balloon Text"/>
    <w:basedOn w:val="Normal"/>
    <w:link w:val="BalloonTextChar"/>
    <w:uiPriority w:val="99"/>
    <w:semiHidden/>
    <w:unhideWhenUsed/>
    <w:rsid w:val="00CA4A6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4A6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A47F57-67E7-4C26-B9F5-DC80366D6F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639</Words>
  <Characters>3647</Characters>
  <Application>Microsoft Office Word</Application>
  <DocSecurity>0</DocSecurity>
  <Lines>30</Lines>
  <Paragraphs>8</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4278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خليل حمدالله خليل الحسبان</cp:lastModifiedBy>
  <cp:revision>6</cp:revision>
  <cp:lastPrinted>2017-04-24T12:53:00Z</cp:lastPrinted>
  <dcterms:created xsi:type="dcterms:W3CDTF">2017-06-19T06:31:00Z</dcterms:created>
  <dcterms:modified xsi:type="dcterms:W3CDTF">2017-06-20T09:03:00Z</dcterms:modified>
</cp:coreProperties>
</file>